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963" w:rsidRDefault="00586946">
      <w:pPr>
        <w:ind w:right="-262"/>
        <w:rPr>
          <w:rFonts w:ascii="Arial" w:hAnsi="Arial" w:cs="Arial"/>
          <w:b/>
          <w:bCs/>
          <w:sz w:val="22"/>
          <w:szCs w:val="22"/>
          <w:u w:val="single"/>
        </w:rPr>
      </w:pPr>
      <w:bookmarkStart w:id="0" w:name="_GoBack"/>
      <w:bookmarkEnd w:id="0"/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3600450</wp:posOffset>
                </wp:positionH>
                <wp:positionV relativeFrom="paragraph">
                  <wp:posOffset>-228600</wp:posOffset>
                </wp:positionV>
                <wp:extent cx="1485900" cy="1028700"/>
                <wp:effectExtent l="0" t="0" r="0" b="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F7963" w:rsidRDefault="003F7963">
                            <w:pPr>
                              <w:jc w:val="center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Nationalité française</w:t>
                            </w:r>
                          </w:p>
                          <w:p w:rsidR="003F7963" w:rsidRDefault="003F7963">
                            <w:pPr>
                              <w:jc w:val="center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Célibataire</w:t>
                            </w:r>
                          </w:p>
                          <w:p w:rsidR="003F7963" w:rsidRDefault="003F7963">
                            <w:pPr>
                              <w:jc w:val="center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27 ans</w:t>
                            </w:r>
                          </w:p>
                          <w:p w:rsidR="003F7963" w:rsidRDefault="003F7963">
                            <w:pPr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:rsidR="003F7963" w:rsidRDefault="003F796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Mobilité : Ile-de-France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83.5pt;margin-top:-18pt;width:117pt;height:8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" stroked="f">
                <v:textbox>
                  <w:txbxContent>
                    <w:p w:rsidR="003F7963" w:rsidRDefault="003F7963">
                      <w:pPr>
                        <w:jc w:val="center"/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Nationalité française</w:t>
                      </w:r>
                    </w:p>
                    <w:p w:rsidR="003F7963" w:rsidRDefault="003F7963">
                      <w:pPr>
                        <w:jc w:val="center"/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Célibataire</w:t>
                      </w:r>
                    </w:p>
                    <w:p w:rsidR="003F7963" w:rsidRDefault="003F7963">
                      <w:pPr>
                        <w:jc w:val="center"/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27 ans</w:t>
                      </w:r>
                    </w:p>
                    <w:p w:rsidR="003F7963" w:rsidRDefault="003F7963">
                      <w:pPr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</w:p>
                    <w:p w:rsidR="003F7963" w:rsidRDefault="003F7963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Mobilité : Ile-de-France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59690</wp:posOffset>
                </wp:positionH>
                <wp:positionV relativeFrom="paragraph">
                  <wp:posOffset>-228600</wp:posOffset>
                </wp:positionV>
                <wp:extent cx="2171700" cy="1028700"/>
                <wp:effectExtent l="254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F7963" w:rsidRDefault="003F7963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Mlle BARON Soazic</w:t>
                            </w:r>
                          </w:p>
                          <w:p w:rsidR="003F7963" w:rsidRDefault="003F7963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sym w:font="Wingdings" w:char="F02B"/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16, hameau du Buisson Morlu 95670 Marly -la -Ville</w:t>
                            </w:r>
                          </w:p>
                          <w:p w:rsidR="003F7963" w:rsidRDefault="003F7963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3F7963" w:rsidRDefault="003F7963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sym w:font="Wingdings" w:char="F029"/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 06 69 59 95 59</w:t>
                            </w:r>
                          </w:p>
                          <w:p w:rsidR="003F7963" w:rsidRDefault="003F7963">
                            <w:pPr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sym w:font="Wingdings" w:char="F02E"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 xml:space="preserve">: </w:t>
                            </w:r>
                            <w:hyperlink r:id="rId6" w:history="1">
                              <w:r>
                                <w:rPr>
                                  <w:rStyle w:val="Lienhypertexte"/>
                                  <w:rFonts w:ascii="Arial" w:hAnsi="Arial" w:cs="Arial"/>
                                  <w:color w:val="000000"/>
                                  <w:sz w:val="20"/>
                                  <w:szCs w:val="20"/>
                                  <w:u w:val="none"/>
                                </w:rPr>
                                <w:t>baronsoazic@gmail.com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4.7pt;margin-top:-18pt;width:171pt;height:8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" filled="f" stroked="f">
                <v:textbox>
                  <w:txbxContent>
                    <w:p w:rsidR="003F7963" w:rsidRDefault="003F7963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Mlle BARON Soazic</w:t>
                      </w:r>
                    </w:p>
                    <w:p w:rsidR="003F7963" w:rsidRDefault="003F7963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sym w:font="Wingdings" w:char="F02B"/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16, hameau du Buisson Morlu 95670 Marly -la -Ville</w:t>
                      </w:r>
                    </w:p>
                    <w:p w:rsidR="003F7963" w:rsidRDefault="003F7963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3F7963" w:rsidRDefault="003F7963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sym w:font="Wingdings" w:char="F029"/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: 06 69 59 95 59</w:t>
                      </w:r>
                    </w:p>
                    <w:p w:rsidR="003F7963" w:rsidRDefault="003F7963">
                      <w:pPr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sym w:font="Wingdings" w:char="F02E"/>
                      </w:r>
                      <w:r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 xml:space="preserve">: </w:t>
                      </w:r>
                      <w:hyperlink r:id="rId7" w:history="1">
                        <w:r>
                          <w:rPr>
                            <w:rStyle w:val="Lienhypertexte"/>
                            <w:rFonts w:ascii="Arial" w:hAnsi="Arial" w:cs="Arial"/>
                            <w:color w:val="000000"/>
                            <w:sz w:val="20"/>
                            <w:szCs w:val="20"/>
                            <w:u w:val="none"/>
                          </w:rPr>
                          <w:t>baronsoazic@gmail.com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-342900</wp:posOffset>
            </wp:positionV>
            <wp:extent cx="854710" cy="1139190"/>
            <wp:effectExtent l="0" t="0" r="0" b="0"/>
            <wp:wrapTight wrapText="bothSides">
              <wp:wrapPolygon edited="0">
                <wp:start x="0" y="0"/>
                <wp:lineTo x="0" y="21311"/>
                <wp:lineTo x="21183" y="21311"/>
                <wp:lineTo x="21183" y="0"/>
                <wp:lineTo x="0" y="0"/>
              </wp:wrapPolygon>
            </wp:wrapTight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710" cy="1139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7963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</w:p>
    <w:p w:rsidR="003F7963" w:rsidRDefault="003F7963">
      <w:pPr>
        <w:ind w:right="-262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3F7963" w:rsidRDefault="003F7963">
      <w:pPr>
        <w:ind w:right="-262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3F7963" w:rsidRDefault="003F7963">
      <w:pPr>
        <w:ind w:right="-262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3F7963" w:rsidRDefault="003F7963">
      <w:pPr>
        <w:ind w:right="-262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3F7963" w:rsidRDefault="003F7963">
      <w:pPr>
        <w:pStyle w:val="Titre4"/>
        <w:rPr>
          <w:sz w:val="16"/>
          <w:szCs w:val="16"/>
          <w:u w:val="none"/>
        </w:rPr>
      </w:pPr>
    </w:p>
    <w:p w:rsidR="003F7963" w:rsidRDefault="003F7963">
      <w:pPr>
        <w:pStyle w:val="Titre4"/>
        <w:rPr>
          <w:sz w:val="28"/>
          <w:szCs w:val="28"/>
          <w:u w:val="none"/>
        </w:rPr>
      </w:pPr>
      <w:r>
        <w:rPr>
          <w:sz w:val="28"/>
          <w:szCs w:val="28"/>
          <w:u w:val="none"/>
        </w:rPr>
        <w:t>Attachée de Recherche Clinique (Junior)</w:t>
      </w:r>
    </w:p>
    <w:p w:rsidR="003F7963" w:rsidRDefault="003F7963">
      <w:pPr>
        <w:rPr>
          <w:sz w:val="4"/>
          <w:szCs w:val="4"/>
        </w:rPr>
      </w:pPr>
    </w:p>
    <w:p w:rsidR="003F7963" w:rsidRDefault="003F7963">
      <w:pPr>
        <w:ind w:right="-262"/>
        <w:rPr>
          <w:rFonts w:ascii="Arial" w:hAnsi="Arial" w:cs="Arial"/>
          <w:b/>
          <w:bCs/>
          <w:color w:val="333399"/>
          <w:sz w:val="4"/>
          <w:szCs w:val="4"/>
          <w:u w:val="single"/>
        </w:rPr>
      </w:pPr>
    </w:p>
    <w:p w:rsidR="003F7963" w:rsidRDefault="003F7963">
      <w:pPr>
        <w:pBdr>
          <w:top w:val="single" w:sz="4" w:space="1" w:color="000080"/>
          <w:left w:val="single" w:sz="4" w:space="4" w:color="000080"/>
          <w:bottom w:val="single" w:sz="4" w:space="1" w:color="000080"/>
          <w:right w:val="single" w:sz="4" w:space="4" w:color="000080"/>
        </w:pBdr>
        <w:tabs>
          <w:tab w:val="left" w:pos="1080"/>
        </w:tabs>
        <w:ind w:right="-262"/>
        <w:jc w:val="center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EXPERIENCES PROFESSIONNELLES</w:t>
      </w:r>
    </w:p>
    <w:p w:rsidR="003F7963" w:rsidRDefault="003F7963">
      <w:pPr>
        <w:tabs>
          <w:tab w:val="left" w:pos="1080"/>
        </w:tabs>
        <w:ind w:right="-262"/>
        <w:jc w:val="center"/>
        <w:rPr>
          <w:rFonts w:ascii="Arial" w:hAnsi="Arial" w:cs="Arial"/>
          <w:b/>
          <w:bCs/>
          <w:sz w:val="4"/>
          <w:szCs w:val="4"/>
          <w:u w:val="single"/>
        </w:rPr>
      </w:pPr>
    </w:p>
    <w:p w:rsidR="003F7963" w:rsidRDefault="003F7963">
      <w:pPr>
        <w:tabs>
          <w:tab w:val="left" w:pos="1080"/>
        </w:tabs>
        <w:ind w:left="708" w:right="-262" w:hanging="708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Nov. 2007</w:t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 xml:space="preserve">Attachée de Recherche Clinique internationale stagiaire chez GUERBET </w:t>
      </w:r>
      <w:r>
        <w:rPr>
          <w:rFonts w:ascii="Arial" w:hAnsi="Arial" w:cs="Arial"/>
          <w:b/>
          <w:sz w:val="18"/>
          <w:szCs w:val="18"/>
        </w:rPr>
        <w:t xml:space="preserve">- </w:t>
      </w:r>
      <w:r>
        <w:rPr>
          <w:rFonts w:ascii="Arial" w:hAnsi="Arial" w:cs="Arial"/>
          <w:bCs/>
          <w:sz w:val="18"/>
          <w:szCs w:val="18"/>
        </w:rPr>
        <w:t>Villepinte (93)</w:t>
      </w:r>
    </w:p>
    <w:p w:rsidR="003F7963" w:rsidRDefault="003F7963">
      <w:pPr>
        <w:numPr>
          <w:ilvl w:val="0"/>
          <w:numId w:val="19"/>
        </w:numPr>
        <w:tabs>
          <w:tab w:val="clear" w:pos="1800"/>
          <w:tab w:val="num" w:pos="1080"/>
          <w:tab w:val="left" w:pos="1440"/>
        </w:tabs>
        <w:ind w:right="-262" w:hanging="720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Co-monitoring:</w:t>
      </w:r>
      <w:r>
        <w:rPr>
          <w:rFonts w:ascii="Arial" w:hAnsi="Arial" w:cs="Arial"/>
          <w:bCs/>
          <w:sz w:val="18"/>
          <w:szCs w:val="18"/>
        </w:rPr>
        <w:tab/>
        <w:t>- Visites de mise en place (Préparation administrative)</w:t>
      </w:r>
    </w:p>
    <w:p w:rsidR="003F7963" w:rsidRDefault="003F7963">
      <w:pPr>
        <w:tabs>
          <w:tab w:val="left" w:pos="1080"/>
        </w:tabs>
        <w:ind w:right="-262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  <w:t>- Visites de suivi et reporting (Vérification consentements, SAEs, CRFs et unités de traitements)</w:t>
      </w:r>
    </w:p>
    <w:p w:rsidR="003F7963" w:rsidRDefault="003F7963">
      <w:pPr>
        <w:tabs>
          <w:tab w:val="left" w:pos="1080"/>
        </w:tabs>
        <w:ind w:right="-262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  <w:t>- Visites de clôture et reporting (Préparation administrative et réalisation)</w:t>
      </w:r>
    </w:p>
    <w:p w:rsidR="003F7963" w:rsidRDefault="003F7963">
      <w:pPr>
        <w:numPr>
          <w:ilvl w:val="0"/>
          <w:numId w:val="19"/>
        </w:numPr>
        <w:tabs>
          <w:tab w:val="clear" w:pos="1800"/>
          <w:tab w:val="left" w:pos="1080"/>
          <w:tab w:val="num" w:pos="1440"/>
        </w:tabs>
        <w:ind w:right="-262" w:hanging="720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Contrôle Qualité: - Vérification des TMFs</w:t>
      </w:r>
    </w:p>
    <w:p w:rsidR="003F7963" w:rsidRDefault="003F7963">
      <w:pPr>
        <w:tabs>
          <w:tab w:val="left" w:pos="1080"/>
        </w:tabs>
        <w:ind w:left="1080" w:right="-262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  <w:t>- Préparation et réalisation de l’archivage des études</w:t>
      </w:r>
    </w:p>
    <w:p w:rsidR="003F7963" w:rsidRDefault="003F7963">
      <w:pPr>
        <w:numPr>
          <w:ilvl w:val="0"/>
          <w:numId w:val="19"/>
        </w:numPr>
        <w:tabs>
          <w:tab w:val="clear" w:pos="1800"/>
          <w:tab w:val="left" w:pos="1080"/>
          <w:tab w:val="num" w:pos="1440"/>
        </w:tabs>
        <w:ind w:right="-262" w:hanging="720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Mise à jour de la brochure investigateur pour un produit de contraste multi-indications</w:t>
      </w:r>
    </w:p>
    <w:p w:rsidR="003F7963" w:rsidRDefault="003F7963">
      <w:pPr>
        <w:numPr>
          <w:ilvl w:val="0"/>
          <w:numId w:val="19"/>
        </w:numPr>
        <w:tabs>
          <w:tab w:val="clear" w:pos="1800"/>
          <w:tab w:val="left" w:pos="1080"/>
          <w:tab w:val="num" w:pos="1440"/>
        </w:tabs>
        <w:ind w:right="-262" w:hanging="720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Domaines : Produits de contraste – Etudes de Phase IV en pédiatrie, en cardiologie et néphrologie</w:t>
      </w:r>
    </w:p>
    <w:p w:rsidR="003F7963" w:rsidRDefault="003F7963">
      <w:pPr>
        <w:tabs>
          <w:tab w:val="left" w:pos="1080"/>
        </w:tabs>
        <w:ind w:left="708" w:right="-262" w:hanging="708"/>
        <w:rPr>
          <w:rFonts w:ascii="Arial" w:hAnsi="Arial" w:cs="Arial"/>
          <w:b/>
          <w:sz w:val="10"/>
          <w:szCs w:val="10"/>
        </w:rPr>
      </w:pPr>
    </w:p>
    <w:p w:rsidR="003F7963" w:rsidRDefault="003F7963">
      <w:pPr>
        <w:tabs>
          <w:tab w:val="left" w:pos="1080"/>
        </w:tabs>
        <w:ind w:left="708" w:right="-262" w:hanging="708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2006-2007</w:t>
      </w:r>
      <w:r>
        <w:rPr>
          <w:rFonts w:ascii="Arial" w:hAnsi="Arial" w:cs="Arial"/>
          <w:b/>
          <w:bCs/>
          <w:sz w:val="18"/>
          <w:szCs w:val="18"/>
        </w:rPr>
        <w:t xml:space="preserve"> </w:t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>Assistante scientifique / Technicienne biologiste</w:t>
      </w:r>
      <w:r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z w:val="18"/>
          <w:szCs w:val="18"/>
        </w:rPr>
        <w:t>chez L’OREAL (Interim)</w:t>
      </w:r>
    </w:p>
    <w:p w:rsidR="003F7963" w:rsidRDefault="003F7963">
      <w:pPr>
        <w:pStyle w:val="Titre3"/>
        <w:rPr>
          <w:b w:val="0"/>
          <w:bCs w:val="0"/>
        </w:rPr>
      </w:pPr>
      <w:r>
        <w:rPr>
          <w:b w:val="0"/>
          <w:bCs w:val="0"/>
        </w:rPr>
        <w:t>Département International des Peaux Reconstruites</w:t>
      </w:r>
      <w:r>
        <w:t xml:space="preserve"> </w:t>
      </w:r>
      <w:r>
        <w:rPr>
          <w:b w:val="0"/>
          <w:bCs w:val="0"/>
        </w:rPr>
        <w:t>- Aulnay-Chanteloup (93)</w:t>
      </w:r>
    </w:p>
    <w:p w:rsidR="003F7963" w:rsidRDefault="003F7963">
      <w:pPr>
        <w:numPr>
          <w:ilvl w:val="0"/>
          <w:numId w:val="23"/>
        </w:numPr>
        <w:tabs>
          <w:tab w:val="clear" w:pos="1800"/>
          <w:tab w:val="left" w:pos="1080"/>
          <w:tab w:val="num" w:pos="1440"/>
        </w:tabs>
        <w:ind w:left="1440" w:right="-262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Gestion de la logistique et planification des tests de tolérance cutanée (formules et matières premières)</w:t>
      </w:r>
    </w:p>
    <w:p w:rsidR="003F7963" w:rsidRDefault="003F7963">
      <w:pPr>
        <w:numPr>
          <w:ilvl w:val="0"/>
          <w:numId w:val="23"/>
        </w:numPr>
        <w:tabs>
          <w:tab w:val="clear" w:pos="1800"/>
          <w:tab w:val="left" w:pos="1080"/>
          <w:tab w:val="num" w:pos="1440"/>
        </w:tabs>
        <w:ind w:left="1440" w:right="-262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Reporting</w:t>
      </w:r>
    </w:p>
    <w:p w:rsidR="003F7963" w:rsidRDefault="003F7963">
      <w:pPr>
        <w:tabs>
          <w:tab w:val="left" w:pos="1080"/>
        </w:tabs>
        <w:ind w:left="708" w:right="-262" w:hanging="708"/>
        <w:rPr>
          <w:rFonts w:ascii="Arial" w:hAnsi="Arial" w:cs="Arial"/>
          <w:b/>
          <w:sz w:val="10"/>
          <w:szCs w:val="10"/>
        </w:rPr>
      </w:pPr>
    </w:p>
    <w:p w:rsidR="003F7963" w:rsidRDefault="003F7963">
      <w:pPr>
        <w:tabs>
          <w:tab w:val="left" w:pos="1080"/>
        </w:tabs>
        <w:ind w:left="708" w:right="-262" w:hanging="708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Fév. 2006</w:t>
      </w:r>
      <w:r>
        <w:rPr>
          <w:rFonts w:ascii="Arial" w:hAnsi="Arial" w:cs="Arial"/>
          <w:b/>
          <w:bCs/>
          <w:sz w:val="18"/>
          <w:szCs w:val="18"/>
        </w:rPr>
        <w:tab/>
        <w:t xml:space="preserve"> Technicienne d’Etude Clinique chez DERMEXPERT (CDI ) </w:t>
      </w:r>
      <w:r>
        <w:rPr>
          <w:rFonts w:ascii="Arial" w:hAnsi="Arial" w:cs="Arial"/>
          <w:b/>
          <w:sz w:val="18"/>
          <w:szCs w:val="18"/>
        </w:rPr>
        <w:t xml:space="preserve">- </w:t>
      </w:r>
      <w:r>
        <w:rPr>
          <w:rFonts w:ascii="Arial" w:hAnsi="Arial" w:cs="Arial"/>
          <w:bCs/>
          <w:sz w:val="18"/>
          <w:szCs w:val="18"/>
        </w:rPr>
        <w:t>75015 PARIS</w:t>
      </w:r>
    </w:p>
    <w:p w:rsidR="003F7963" w:rsidRDefault="003F7963">
      <w:pPr>
        <w:numPr>
          <w:ilvl w:val="0"/>
          <w:numId w:val="20"/>
        </w:numPr>
        <w:tabs>
          <w:tab w:val="clear" w:pos="1800"/>
          <w:tab w:val="num" w:pos="1440"/>
        </w:tabs>
        <w:ind w:left="1440" w:right="-262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Service photobiologie : Suivi du déroulement du protocole selon les BPC, remplissage des CRFs, </w:t>
      </w:r>
    </w:p>
    <w:p w:rsidR="003F7963" w:rsidRDefault="003F7963">
      <w:pPr>
        <w:ind w:left="1440" w:right="-262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gestion des produits, entretien des appareils</w:t>
      </w:r>
    </w:p>
    <w:p w:rsidR="003F7963" w:rsidRDefault="003F7963">
      <w:pPr>
        <w:ind w:left="1080" w:right="-262"/>
        <w:jc w:val="both"/>
        <w:rPr>
          <w:rFonts w:ascii="Arial" w:hAnsi="Arial" w:cs="Arial"/>
          <w:bCs/>
          <w:sz w:val="10"/>
          <w:szCs w:val="10"/>
        </w:rPr>
      </w:pPr>
    </w:p>
    <w:p w:rsidR="003F7963" w:rsidRDefault="003F7963">
      <w:pPr>
        <w:tabs>
          <w:tab w:val="left" w:pos="1080"/>
        </w:tabs>
        <w:ind w:right="-262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2005</w:t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 xml:space="preserve">Technicienne de laboratoire au C.E.R.CO (Centre d’Etudes et de Recherche en Cosmétologie) </w:t>
      </w:r>
    </w:p>
    <w:p w:rsidR="003F7963" w:rsidRDefault="003F7963">
      <w:pPr>
        <w:tabs>
          <w:tab w:val="left" w:pos="1080"/>
        </w:tabs>
        <w:ind w:right="-262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ab/>
        <w:t xml:space="preserve">- Groupe Yves ROCHER (CDD en alternance) - </w:t>
      </w:r>
      <w:r>
        <w:rPr>
          <w:rFonts w:ascii="Arial" w:hAnsi="Arial" w:cs="Arial"/>
          <w:b/>
          <w:sz w:val="18"/>
          <w:szCs w:val="18"/>
        </w:rPr>
        <w:t>75008 PARIS</w:t>
      </w:r>
    </w:p>
    <w:p w:rsidR="003F7963" w:rsidRDefault="003F7963">
      <w:pPr>
        <w:numPr>
          <w:ilvl w:val="0"/>
          <w:numId w:val="11"/>
        </w:numPr>
        <w:tabs>
          <w:tab w:val="clear" w:pos="1800"/>
          <w:tab w:val="left" w:pos="1080"/>
          <w:tab w:val="num" w:pos="1440"/>
        </w:tabs>
        <w:ind w:right="-262" w:hanging="720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Evaluation de l’efficacité des produits cosmétiques</w:t>
      </w:r>
    </w:p>
    <w:p w:rsidR="003F7963" w:rsidRDefault="003F7963">
      <w:pPr>
        <w:pStyle w:val="Normalcentr"/>
        <w:rPr>
          <w:b w:val="0"/>
          <w:bCs/>
        </w:rPr>
      </w:pPr>
      <w:r>
        <w:rPr>
          <w:b w:val="0"/>
          <w:bCs/>
        </w:rPr>
        <w:t>Techniques de Bio-métrologie : Cornéométrie, Sebumétrie, Chromamétrie, Tewamétrie, Profilométrie Laser, Cutomètre, Appareil de Friction Mecaderm</w:t>
      </w:r>
    </w:p>
    <w:p w:rsidR="003F7963" w:rsidRDefault="003F7963">
      <w:pPr>
        <w:tabs>
          <w:tab w:val="left" w:pos="1080"/>
        </w:tabs>
        <w:ind w:right="-262"/>
        <w:rPr>
          <w:rFonts w:ascii="Arial" w:hAnsi="Arial" w:cs="Arial"/>
          <w:b/>
          <w:sz w:val="10"/>
          <w:szCs w:val="10"/>
        </w:rPr>
      </w:pPr>
    </w:p>
    <w:p w:rsidR="003F7963" w:rsidRDefault="003F7963">
      <w:pPr>
        <w:tabs>
          <w:tab w:val="left" w:pos="1080"/>
        </w:tabs>
        <w:ind w:left="1080" w:right="-442" w:hanging="1080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Août 2002</w:t>
      </w:r>
      <w:r>
        <w:rPr>
          <w:rFonts w:ascii="Arial" w:hAnsi="Arial" w:cs="Arial"/>
          <w:b/>
          <w:bCs/>
          <w:sz w:val="18"/>
          <w:szCs w:val="18"/>
        </w:rPr>
        <w:tab/>
        <w:t xml:space="preserve">Technicienne de laboratoire stagiaire au L.A.B </w:t>
      </w:r>
    </w:p>
    <w:p w:rsidR="003F7963" w:rsidRDefault="003F7963">
      <w:pPr>
        <w:tabs>
          <w:tab w:val="left" w:pos="1080"/>
        </w:tabs>
        <w:ind w:left="1080" w:right="-442" w:hanging="108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ab/>
        <w:t xml:space="preserve">(Centre de contrôle anti-dopage des chevaux de courses) </w:t>
      </w:r>
      <w:r>
        <w:rPr>
          <w:rFonts w:ascii="Arial" w:hAnsi="Arial" w:cs="Arial"/>
          <w:sz w:val="18"/>
          <w:szCs w:val="18"/>
        </w:rPr>
        <w:t>- Châtenay-Malabry (91)</w:t>
      </w:r>
    </w:p>
    <w:p w:rsidR="003F7963" w:rsidRDefault="003F7963">
      <w:pPr>
        <w:numPr>
          <w:ilvl w:val="0"/>
          <w:numId w:val="3"/>
        </w:numPr>
        <w:tabs>
          <w:tab w:val="clear" w:pos="1800"/>
          <w:tab w:val="left" w:pos="1080"/>
          <w:tab w:val="num" w:pos="1440"/>
        </w:tabs>
        <w:ind w:right="-262" w:hanging="720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Poste stéroïdes - Techniques d’hydrolyse, de dérivation, extraction et lavage sur robots automatisés.</w:t>
      </w:r>
    </w:p>
    <w:p w:rsidR="003F7963" w:rsidRDefault="003F7963">
      <w:pPr>
        <w:numPr>
          <w:ilvl w:val="0"/>
          <w:numId w:val="3"/>
        </w:numPr>
        <w:tabs>
          <w:tab w:val="clear" w:pos="1800"/>
          <w:tab w:val="left" w:pos="1080"/>
          <w:tab w:val="num" w:pos="1440"/>
        </w:tabs>
        <w:ind w:right="-262" w:hanging="720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Programmation de Chromatographes en phase gazeuse couplage spectrométrie de masse </w:t>
      </w:r>
    </w:p>
    <w:p w:rsidR="003F7963" w:rsidRDefault="003F7963">
      <w:pPr>
        <w:tabs>
          <w:tab w:val="left" w:pos="1080"/>
        </w:tabs>
        <w:ind w:left="1440" w:right="-262" w:hanging="1080"/>
        <w:rPr>
          <w:rFonts w:ascii="Arial" w:hAnsi="Arial" w:cs="Arial"/>
          <w:b/>
          <w:sz w:val="10"/>
          <w:szCs w:val="10"/>
        </w:rPr>
      </w:pPr>
    </w:p>
    <w:p w:rsidR="003F7963" w:rsidRDefault="003F7963">
      <w:pPr>
        <w:tabs>
          <w:tab w:val="left" w:pos="1080"/>
        </w:tabs>
        <w:ind w:right="-262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Juil. 2002</w:t>
      </w:r>
      <w:r>
        <w:rPr>
          <w:rFonts w:ascii="Arial" w:hAnsi="Arial" w:cs="Arial"/>
          <w:b/>
          <w:sz w:val="18"/>
          <w:szCs w:val="18"/>
        </w:rPr>
        <w:tab/>
        <w:t xml:space="preserve"> </w:t>
      </w:r>
      <w:r>
        <w:rPr>
          <w:rFonts w:ascii="Arial" w:hAnsi="Arial" w:cs="Arial"/>
          <w:b/>
          <w:bCs/>
          <w:sz w:val="18"/>
          <w:szCs w:val="18"/>
        </w:rPr>
        <w:t>Technicienne de laboratoire stagiaire au</w:t>
      </w:r>
      <w:r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z w:val="18"/>
          <w:szCs w:val="18"/>
        </w:rPr>
        <w:t>Laboratoire Lacroix -</w:t>
      </w:r>
      <w:r>
        <w:rPr>
          <w:rFonts w:ascii="Arial" w:hAnsi="Arial" w:cs="Arial"/>
          <w:b/>
          <w:sz w:val="18"/>
          <w:szCs w:val="18"/>
        </w:rPr>
        <w:t>Neuilly s/ Seine (92)</w:t>
      </w:r>
    </w:p>
    <w:p w:rsidR="003F7963" w:rsidRDefault="003F7963">
      <w:pPr>
        <w:numPr>
          <w:ilvl w:val="0"/>
          <w:numId w:val="22"/>
        </w:numPr>
        <w:tabs>
          <w:tab w:val="clear" w:pos="1800"/>
          <w:tab w:val="left" w:pos="1080"/>
          <w:tab w:val="num" w:pos="1440"/>
        </w:tabs>
        <w:ind w:right="-262" w:hanging="720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Examens en bactériologie médicale (ECBU, Parasitologie, antibiogrammes…)</w:t>
      </w:r>
    </w:p>
    <w:p w:rsidR="003F7963" w:rsidRDefault="003F7963">
      <w:pPr>
        <w:tabs>
          <w:tab w:val="left" w:pos="1080"/>
          <w:tab w:val="left" w:pos="1620"/>
          <w:tab w:val="left" w:pos="4500"/>
        </w:tabs>
        <w:ind w:right="-262"/>
        <w:rPr>
          <w:rFonts w:ascii="Arial" w:hAnsi="Arial" w:cs="Arial"/>
          <w:b/>
          <w:sz w:val="20"/>
          <w:szCs w:val="20"/>
        </w:rPr>
      </w:pPr>
    </w:p>
    <w:p w:rsidR="003F7963" w:rsidRDefault="003F7963">
      <w:pPr>
        <w:pBdr>
          <w:top w:val="single" w:sz="4" w:space="1" w:color="000080"/>
          <w:left w:val="single" w:sz="4" w:space="4" w:color="000080"/>
          <w:bottom w:val="single" w:sz="4" w:space="1" w:color="000080"/>
          <w:right w:val="single" w:sz="4" w:space="4" w:color="000080"/>
        </w:pBdr>
        <w:ind w:right="-262"/>
        <w:jc w:val="center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FORMATION</w:t>
      </w:r>
    </w:p>
    <w:p w:rsidR="003F7963" w:rsidRDefault="003F7963">
      <w:pPr>
        <w:ind w:right="-262"/>
        <w:jc w:val="center"/>
        <w:rPr>
          <w:rFonts w:ascii="Arial" w:hAnsi="Arial" w:cs="Arial"/>
          <w:b/>
          <w:sz w:val="4"/>
          <w:szCs w:val="4"/>
        </w:rPr>
      </w:pPr>
    </w:p>
    <w:p w:rsidR="003F7963" w:rsidRDefault="003F7963">
      <w:pPr>
        <w:tabs>
          <w:tab w:val="left" w:pos="1080"/>
        </w:tabs>
        <w:ind w:right="-262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Août 2007</w:t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>Formation d’Attachée de Recherche Clinique à l’ADDS (200h)</w:t>
      </w:r>
    </w:p>
    <w:p w:rsidR="003F7963" w:rsidRDefault="003F7963">
      <w:pPr>
        <w:tabs>
          <w:tab w:val="left" w:pos="1080"/>
        </w:tabs>
        <w:ind w:right="-262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 xml:space="preserve">Advanced Drug Developement Services, CRO - </w:t>
      </w:r>
      <w:r>
        <w:rPr>
          <w:rFonts w:ascii="Arial" w:hAnsi="Arial" w:cs="Arial"/>
          <w:bCs/>
          <w:sz w:val="18"/>
          <w:szCs w:val="18"/>
        </w:rPr>
        <w:t>Boulogne-Billancourt (92)</w:t>
      </w:r>
      <w:r>
        <w:rPr>
          <w:rFonts w:ascii="Arial" w:hAnsi="Arial" w:cs="Arial"/>
          <w:bCs/>
          <w:sz w:val="18"/>
          <w:szCs w:val="18"/>
        </w:rPr>
        <w:tab/>
      </w:r>
    </w:p>
    <w:p w:rsidR="003F7963" w:rsidRDefault="003F7963">
      <w:pPr>
        <w:numPr>
          <w:ilvl w:val="0"/>
          <w:numId w:val="2"/>
        </w:numPr>
        <w:tabs>
          <w:tab w:val="clear" w:pos="1830"/>
          <w:tab w:val="left" w:pos="1080"/>
          <w:tab w:val="num" w:pos="1440"/>
        </w:tabs>
        <w:ind w:right="-262" w:hanging="750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Formation à la réglementation française et internationale (BPC, ICH, Loi Huriet) + Pharmacovigilance</w:t>
      </w:r>
    </w:p>
    <w:p w:rsidR="003F7963" w:rsidRDefault="003F7963">
      <w:pPr>
        <w:numPr>
          <w:ilvl w:val="0"/>
          <w:numId w:val="2"/>
        </w:numPr>
        <w:tabs>
          <w:tab w:val="clear" w:pos="1830"/>
          <w:tab w:val="left" w:pos="1080"/>
          <w:tab w:val="num" w:pos="1440"/>
        </w:tabs>
        <w:ind w:right="-262" w:hanging="750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Elaboration d’un protocole, Mises en situations des différentes visites de Monitoring</w:t>
      </w:r>
    </w:p>
    <w:p w:rsidR="003F7963" w:rsidRDefault="003F7963">
      <w:pPr>
        <w:numPr>
          <w:ilvl w:val="0"/>
          <w:numId w:val="2"/>
        </w:numPr>
        <w:tabs>
          <w:tab w:val="clear" w:pos="1830"/>
          <w:tab w:val="num" w:pos="1440"/>
        </w:tabs>
        <w:ind w:left="1080" w:right="-262" w:firstLine="0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Elaboration d’outils de recueil de données</w:t>
      </w:r>
    </w:p>
    <w:p w:rsidR="003F7963" w:rsidRDefault="003F7963">
      <w:pPr>
        <w:numPr>
          <w:ilvl w:val="0"/>
          <w:numId w:val="2"/>
        </w:numPr>
        <w:tabs>
          <w:tab w:val="left" w:pos="1080"/>
          <w:tab w:val="left" w:pos="1440"/>
        </w:tabs>
        <w:ind w:right="-262" w:hanging="750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Formation à la méthodologie des essais cliniques</w:t>
      </w:r>
    </w:p>
    <w:p w:rsidR="003F7963" w:rsidRDefault="003F7963">
      <w:pPr>
        <w:tabs>
          <w:tab w:val="left" w:pos="1080"/>
        </w:tabs>
        <w:ind w:right="-262"/>
        <w:rPr>
          <w:rFonts w:ascii="Arial" w:hAnsi="Arial" w:cs="Arial"/>
          <w:b/>
          <w:sz w:val="10"/>
          <w:szCs w:val="10"/>
        </w:rPr>
      </w:pPr>
    </w:p>
    <w:p w:rsidR="003F7963" w:rsidRDefault="003F7963">
      <w:pPr>
        <w:tabs>
          <w:tab w:val="left" w:pos="1080"/>
        </w:tabs>
        <w:ind w:right="-262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2004-2005</w:t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>Licence professionnelle en apprentissage</w:t>
      </w:r>
      <w:r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z w:val="18"/>
          <w:szCs w:val="18"/>
        </w:rPr>
        <w:t xml:space="preserve">Industries chimiques et Pharmaceutiques. </w:t>
      </w:r>
    </w:p>
    <w:p w:rsidR="003F7963" w:rsidRDefault="003F7963">
      <w:pPr>
        <w:pStyle w:val="Titre6"/>
      </w:pPr>
      <w:r>
        <w:t>Option : Biotechnologie</w:t>
      </w:r>
    </w:p>
    <w:p w:rsidR="003F7963" w:rsidRDefault="003F7963">
      <w:pPr>
        <w:tabs>
          <w:tab w:val="left" w:pos="1080"/>
        </w:tabs>
        <w:ind w:right="-262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>Ecole Technique Supérieure du Laboratoire (E.T.S.L) - 75013 PARIS</w:t>
      </w:r>
    </w:p>
    <w:p w:rsidR="003F7963" w:rsidRDefault="003F7963">
      <w:pPr>
        <w:tabs>
          <w:tab w:val="left" w:pos="1080"/>
        </w:tabs>
        <w:ind w:right="-262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ab/>
        <w:t>Faculté des sciences pharmaceutiques et biologiques PARIS V</w:t>
      </w:r>
    </w:p>
    <w:p w:rsidR="003F7963" w:rsidRDefault="003F7963">
      <w:pPr>
        <w:tabs>
          <w:tab w:val="left" w:pos="1080"/>
        </w:tabs>
        <w:ind w:right="-262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ab/>
        <w:t>Formation SST (Sauveteur Secouriste du Travail)</w:t>
      </w:r>
    </w:p>
    <w:p w:rsidR="003F7963" w:rsidRDefault="003F7963">
      <w:pPr>
        <w:tabs>
          <w:tab w:val="left" w:pos="1080"/>
        </w:tabs>
        <w:ind w:right="-262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ab/>
        <w:t>Formation hygiène et sécurité par l’AFPIC</w:t>
      </w:r>
    </w:p>
    <w:p w:rsidR="003F7963" w:rsidRDefault="003F7963">
      <w:pPr>
        <w:tabs>
          <w:tab w:val="left" w:pos="1080"/>
        </w:tabs>
        <w:ind w:right="-262"/>
        <w:rPr>
          <w:rFonts w:ascii="Arial" w:hAnsi="Arial" w:cs="Arial"/>
          <w:bCs/>
          <w:sz w:val="10"/>
          <w:szCs w:val="10"/>
        </w:rPr>
      </w:pPr>
    </w:p>
    <w:p w:rsidR="003F7963" w:rsidRDefault="003F7963">
      <w:pPr>
        <w:tabs>
          <w:tab w:val="left" w:pos="720"/>
          <w:tab w:val="left" w:pos="1080"/>
        </w:tabs>
        <w:ind w:right="-339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2001-2004</w:t>
      </w:r>
      <w:r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b/>
          <w:sz w:val="18"/>
          <w:szCs w:val="18"/>
        </w:rPr>
        <w:tab/>
        <w:t xml:space="preserve">BTS </w:t>
      </w:r>
      <w:r>
        <w:rPr>
          <w:rFonts w:ascii="Arial" w:hAnsi="Arial" w:cs="Arial"/>
          <w:b/>
          <w:bCs/>
          <w:sz w:val="18"/>
          <w:szCs w:val="18"/>
        </w:rPr>
        <w:t>de</w:t>
      </w:r>
      <w:r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b/>
          <w:bCs/>
          <w:sz w:val="18"/>
          <w:szCs w:val="18"/>
        </w:rPr>
        <w:t>Biophysicien</w:t>
      </w:r>
      <w:r>
        <w:rPr>
          <w:rFonts w:ascii="Arial" w:hAnsi="Arial" w:cs="Arial"/>
          <w:b/>
          <w:sz w:val="18"/>
          <w:szCs w:val="18"/>
        </w:rPr>
        <w:t xml:space="preserve"> </w:t>
      </w:r>
    </w:p>
    <w:p w:rsidR="003F7963" w:rsidRDefault="003F7963">
      <w:pPr>
        <w:tabs>
          <w:tab w:val="left" w:pos="1080"/>
        </w:tabs>
        <w:ind w:right="-339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>Ecole Technique Supérieure du Laboratoire (E.T.S.L) - 75013 PARIS</w:t>
      </w:r>
    </w:p>
    <w:p w:rsidR="003F7963" w:rsidRDefault="003F7963">
      <w:pPr>
        <w:pStyle w:val="Titre1"/>
        <w:rPr>
          <w:bCs w:val="0"/>
          <w:sz w:val="18"/>
          <w:szCs w:val="18"/>
        </w:rPr>
      </w:pPr>
      <w:r>
        <w:rPr>
          <w:b w:val="0"/>
          <w:sz w:val="18"/>
          <w:szCs w:val="18"/>
        </w:rPr>
        <w:tab/>
      </w:r>
      <w:r>
        <w:rPr>
          <w:bCs w:val="0"/>
          <w:sz w:val="18"/>
          <w:szCs w:val="18"/>
        </w:rPr>
        <w:t>Prix de la Qualité SANOFI-AVENTIS</w:t>
      </w:r>
    </w:p>
    <w:p w:rsidR="003F7963" w:rsidRDefault="003F7963">
      <w:pPr>
        <w:tabs>
          <w:tab w:val="left" w:pos="1080"/>
        </w:tabs>
        <w:ind w:right="-262"/>
        <w:rPr>
          <w:rFonts w:ascii="Arial" w:hAnsi="Arial" w:cs="Arial"/>
          <w:b/>
          <w:sz w:val="10"/>
          <w:szCs w:val="10"/>
        </w:rPr>
      </w:pPr>
    </w:p>
    <w:p w:rsidR="003F7963" w:rsidRDefault="003F7963">
      <w:pPr>
        <w:tabs>
          <w:tab w:val="left" w:pos="1080"/>
        </w:tabs>
        <w:ind w:right="-262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1999-2001</w:t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>Faculté de Pharmacie</w:t>
      </w:r>
      <w:r>
        <w:rPr>
          <w:rFonts w:ascii="Arial" w:hAnsi="Arial" w:cs="Arial"/>
          <w:b/>
          <w:sz w:val="18"/>
          <w:szCs w:val="18"/>
        </w:rPr>
        <w:t xml:space="preserve"> René Descartes - </w:t>
      </w:r>
      <w:r>
        <w:rPr>
          <w:rFonts w:ascii="Arial" w:hAnsi="Arial" w:cs="Arial"/>
          <w:bCs/>
          <w:sz w:val="18"/>
          <w:szCs w:val="18"/>
        </w:rPr>
        <w:t>75005 PARIS</w:t>
      </w:r>
    </w:p>
    <w:p w:rsidR="003F7963" w:rsidRDefault="003F7963">
      <w:pPr>
        <w:tabs>
          <w:tab w:val="left" w:pos="1080"/>
        </w:tabs>
        <w:ind w:right="-262"/>
        <w:rPr>
          <w:rFonts w:ascii="Arial" w:hAnsi="Arial" w:cs="Arial"/>
          <w:b/>
          <w:sz w:val="10"/>
          <w:szCs w:val="10"/>
        </w:rPr>
      </w:pPr>
    </w:p>
    <w:p w:rsidR="003F7963" w:rsidRDefault="003F7963">
      <w:pPr>
        <w:tabs>
          <w:tab w:val="left" w:pos="1080"/>
        </w:tabs>
        <w:ind w:right="-262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1998</w:t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>Baccalauréat Scientifique</w:t>
      </w:r>
    </w:p>
    <w:p w:rsidR="003F7963" w:rsidRDefault="003F7963">
      <w:pPr>
        <w:tabs>
          <w:tab w:val="left" w:pos="1080"/>
          <w:tab w:val="left" w:pos="1620"/>
          <w:tab w:val="left" w:pos="4500"/>
        </w:tabs>
        <w:ind w:left="1620" w:right="-262" w:hanging="1620"/>
        <w:rPr>
          <w:rFonts w:ascii="Arial" w:hAnsi="Arial" w:cs="Arial"/>
          <w:b/>
          <w:sz w:val="20"/>
          <w:szCs w:val="20"/>
        </w:rPr>
      </w:pPr>
    </w:p>
    <w:p w:rsidR="003F7963" w:rsidRDefault="003F7963">
      <w:pPr>
        <w:pBdr>
          <w:top w:val="single" w:sz="4" w:space="1" w:color="000080"/>
          <w:left w:val="single" w:sz="4" w:space="4" w:color="000080"/>
          <w:bottom w:val="single" w:sz="4" w:space="1" w:color="000080"/>
          <w:right w:val="single" w:sz="4" w:space="4" w:color="000080"/>
        </w:pBdr>
        <w:ind w:right="-262"/>
        <w:jc w:val="center"/>
        <w:rPr>
          <w:rFonts w:ascii="Arial" w:hAnsi="Arial" w:cs="Arial"/>
          <w:b/>
          <w:bCs/>
          <w:sz w:val="18"/>
          <w:szCs w:val="18"/>
          <w:u w:val="single"/>
        </w:rPr>
      </w:pPr>
      <w:r>
        <w:rPr>
          <w:rFonts w:ascii="Arial" w:hAnsi="Arial" w:cs="Arial"/>
          <w:b/>
          <w:bCs/>
          <w:sz w:val="18"/>
          <w:szCs w:val="18"/>
        </w:rPr>
        <w:t>SAVOIRS FAIRE</w:t>
      </w:r>
    </w:p>
    <w:p w:rsidR="003F7963" w:rsidRDefault="003F7963">
      <w:pPr>
        <w:ind w:left="2124" w:right="-262" w:hanging="2064"/>
        <w:rPr>
          <w:rFonts w:ascii="Arial" w:hAnsi="Arial" w:cs="Arial"/>
          <w:b/>
          <w:bCs/>
          <w:sz w:val="10"/>
          <w:szCs w:val="10"/>
          <w:u w:val="single"/>
        </w:rPr>
      </w:pPr>
    </w:p>
    <w:p w:rsidR="003F7963" w:rsidRDefault="003F7963">
      <w:pPr>
        <w:ind w:right="-26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  <w:u w:val="single"/>
        </w:rPr>
        <w:t>Langues</w:t>
      </w:r>
      <w:r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>Anglais</w:t>
      </w:r>
      <w:r>
        <w:rPr>
          <w:rFonts w:ascii="Arial" w:hAnsi="Arial" w:cs="Arial"/>
          <w:sz w:val="18"/>
          <w:szCs w:val="18"/>
        </w:rPr>
        <w:t> : Courant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>Allemand</w:t>
      </w:r>
      <w:r>
        <w:rPr>
          <w:rFonts w:ascii="Arial" w:hAnsi="Arial" w:cs="Arial"/>
          <w:sz w:val="18"/>
          <w:szCs w:val="18"/>
        </w:rPr>
        <w:t> : Technique</w:t>
      </w:r>
    </w:p>
    <w:p w:rsidR="003F7963" w:rsidRDefault="003F7963">
      <w:pPr>
        <w:ind w:right="-262"/>
        <w:rPr>
          <w:rFonts w:ascii="Arial" w:hAnsi="Arial" w:cs="Arial"/>
          <w:b/>
          <w:bCs/>
          <w:sz w:val="18"/>
          <w:szCs w:val="18"/>
          <w:u w:val="single"/>
        </w:rPr>
      </w:pPr>
    </w:p>
    <w:p w:rsidR="003F7963" w:rsidRDefault="003F7963">
      <w:pPr>
        <w:ind w:right="-262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  <w:u w:val="single"/>
        </w:rPr>
        <w:t>Informatique</w:t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>Maîtrise des outils Internet</w:t>
      </w:r>
    </w:p>
    <w:p w:rsidR="003F7963" w:rsidRDefault="003F7963">
      <w:pPr>
        <w:ind w:right="-262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  <w:t>Maîtrise des outils bureautiques (Word, Excel, PowerPoint, Outlook, Lotus Notes)</w:t>
      </w:r>
    </w:p>
    <w:p w:rsidR="003F7963" w:rsidRDefault="003F7963">
      <w:pPr>
        <w:ind w:right="-262"/>
        <w:rPr>
          <w:rFonts w:ascii="Arial" w:hAnsi="Arial" w:cs="Arial"/>
          <w:b/>
          <w:sz w:val="20"/>
          <w:szCs w:val="20"/>
        </w:rPr>
      </w:pPr>
    </w:p>
    <w:p w:rsidR="003F7963" w:rsidRDefault="003F7963">
      <w:pPr>
        <w:pStyle w:val="Titre2"/>
        <w:pBdr>
          <w:top w:val="single" w:sz="4" w:space="1" w:color="000080"/>
          <w:left w:val="single" w:sz="4" w:space="4" w:color="000080"/>
          <w:bottom w:val="single" w:sz="4" w:space="1" w:color="000080"/>
          <w:right w:val="single" w:sz="4" w:space="4" w:color="000080"/>
        </w:pBdr>
        <w:ind w:right="-262"/>
        <w:rPr>
          <w:rFonts w:ascii="Arial" w:hAnsi="Arial" w:cs="Arial"/>
          <w:spacing w:val="40"/>
          <w:sz w:val="18"/>
          <w:szCs w:val="18"/>
        </w:rPr>
      </w:pPr>
      <w:r>
        <w:rPr>
          <w:rFonts w:ascii="Arial" w:hAnsi="Arial" w:cs="Arial"/>
          <w:spacing w:val="40"/>
          <w:sz w:val="18"/>
          <w:szCs w:val="18"/>
        </w:rPr>
        <w:t>CENTRES D’INTERETS &amp; DIVERS</w:t>
      </w:r>
    </w:p>
    <w:p w:rsidR="003F7963" w:rsidRDefault="003F7963">
      <w:pPr>
        <w:ind w:right="-262"/>
        <w:rPr>
          <w:rFonts w:ascii="Arial" w:hAnsi="Arial" w:cs="Arial"/>
          <w:b/>
          <w:sz w:val="10"/>
          <w:szCs w:val="10"/>
        </w:rPr>
      </w:pPr>
    </w:p>
    <w:p w:rsidR="003F7963" w:rsidRDefault="003F7963">
      <w:pPr>
        <w:ind w:right="-262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Piano, Chant, Equitation, Voyages (séjours en Espagne, à Singapour, en Australie, au Sri Lanka)</w:t>
      </w:r>
    </w:p>
    <w:p w:rsidR="003F7963" w:rsidRDefault="003F7963">
      <w:pPr>
        <w:pStyle w:val="Titre5"/>
        <w:rPr>
          <w:b w:val="0"/>
          <w:bCs/>
        </w:rPr>
      </w:pPr>
      <w:r>
        <w:rPr>
          <w:b w:val="0"/>
          <w:bCs/>
        </w:rPr>
        <w:t>Permis B + véhicule</w:t>
      </w:r>
    </w:p>
    <w:sectPr w:rsidR="003F7963">
      <w:pgSz w:w="11906" w:h="16838"/>
      <w:pgMar w:top="680" w:right="851" w:bottom="680" w:left="851" w:header="709" w:footer="709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1EA231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74017E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51E3DB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1A660A0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73EE850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AB2BA9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AE2773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93693B4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86014F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48EB50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C65861"/>
    <w:multiLevelType w:val="multilevel"/>
    <w:tmpl w:val="27BEE694"/>
    <w:lvl w:ilvl="0">
      <w:start w:val="1"/>
      <w:numFmt w:val="decimal"/>
      <w:lvlText w:val="%1."/>
      <w:lvlJc w:val="left"/>
      <w:pPr>
        <w:tabs>
          <w:tab w:val="num" w:pos="2130"/>
        </w:tabs>
        <w:ind w:left="2130" w:hanging="36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lowerLetter"/>
      <w:lvlText w:val="%2."/>
      <w:lvlJc w:val="left"/>
      <w:pPr>
        <w:tabs>
          <w:tab w:val="num" w:pos="2850"/>
        </w:tabs>
        <w:ind w:left="2850" w:hanging="36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lowerRoman"/>
      <w:lvlText w:val="%3."/>
      <w:lvlJc w:val="right"/>
      <w:pPr>
        <w:tabs>
          <w:tab w:val="num" w:pos="3570"/>
        </w:tabs>
        <w:ind w:left="3570" w:hanging="18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lvlText w:val="%4."/>
      <w:lvlJc w:val="left"/>
      <w:pPr>
        <w:tabs>
          <w:tab w:val="num" w:pos="4290"/>
        </w:tabs>
        <w:ind w:left="4290" w:hanging="36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>
      <w:start w:val="1"/>
      <w:numFmt w:val="lowerLetter"/>
      <w:lvlText w:val="%5."/>
      <w:lvlJc w:val="left"/>
      <w:pPr>
        <w:tabs>
          <w:tab w:val="num" w:pos="5010"/>
        </w:tabs>
        <w:ind w:left="5010" w:hanging="36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>
      <w:start w:val="1"/>
      <w:numFmt w:val="lowerRoman"/>
      <w:lvlText w:val="%6."/>
      <w:lvlJc w:val="right"/>
      <w:pPr>
        <w:tabs>
          <w:tab w:val="num" w:pos="5730"/>
        </w:tabs>
        <w:ind w:left="5730" w:hanging="18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lvlText w:val="%7."/>
      <w:lvlJc w:val="left"/>
      <w:pPr>
        <w:tabs>
          <w:tab w:val="num" w:pos="6450"/>
        </w:tabs>
        <w:ind w:left="6450" w:hanging="36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>
      <w:start w:val="1"/>
      <w:numFmt w:val="lowerLetter"/>
      <w:lvlText w:val="%8."/>
      <w:lvlJc w:val="left"/>
      <w:pPr>
        <w:tabs>
          <w:tab w:val="num" w:pos="7170"/>
        </w:tabs>
        <w:ind w:left="7170" w:hanging="36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>
      <w:start w:val="1"/>
      <w:numFmt w:val="lowerRoman"/>
      <w:lvlText w:val="%9."/>
      <w:lvlJc w:val="right"/>
      <w:pPr>
        <w:tabs>
          <w:tab w:val="num" w:pos="7890"/>
        </w:tabs>
        <w:ind w:left="7890" w:hanging="18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1">
    <w:nsid w:val="108623D2"/>
    <w:multiLevelType w:val="hybridMultilevel"/>
    <w:tmpl w:val="89F031E8"/>
    <w:lvl w:ilvl="0" w:tplc="040C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 w:hint="default"/>
        <w:b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40C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  <w:b w:val="0"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040C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Times New Roman" w:hint="default"/>
        <w:b w:val="0"/>
        <w:i/>
        <w:caps w:val="0"/>
        <w:smallCaps w:val="0"/>
        <w:strike w:val="0"/>
        <w:outline/>
        <w:vanish w:val="0"/>
        <w:color w:val="auto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3" w:tplc="040C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Times New Roman" w:hint="default"/>
        <w:b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040C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  <w:b w:val="0"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040C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Times New Roman" w:hint="default"/>
        <w:b w:val="0"/>
        <w:i/>
        <w:caps w:val="0"/>
        <w:smallCaps w:val="0"/>
        <w:strike w:val="0"/>
        <w:outline/>
        <w:vanish w:val="0"/>
        <w:color w:val="auto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6" w:tplc="040C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cs="Times New Roman" w:hint="default"/>
        <w:b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040C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  <w:b w:val="0"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040C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cs="Times New Roman" w:hint="default"/>
        <w:b w:val="0"/>
        <w:i/>
        <w:caps w:val="0"/>
        <w:smallCaps w:val="0"/>
        <w:strike w:val="0"/>
        <w:outline/>
        <w:vanish w:val="0"/>
        <w:color w:val="auto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</w:abstractNum>
  <w:abstractNum w:abstractNumId="12">
    <w:nsid w:val="10E83F70"/>
    <w:multiLevelType w:val="hybridMultilevel"/>
    <w:tmpl w:val="5A362936"/>
    <w:lvl w:ilvl="0" w:tplc="7FE05344">
      <w:start w:val="2000"/>
      <w:numFmt w:val="decimal"/>
      <w:lvlText w:val="%1"/>
      <w:lvlJc w:val="left"/>
      <w:pPr>
        <w:tabs>
          <w:tab w:val="num" w:pos="1440"/>
        </w:tabs>
        <w:ind w:left="1440" w:hanging="108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vanish w:val="0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3">
    <w:nsid w:val="120F6ACF"/>
    <w:multiLevelType w:val="hybridMultilevel"/>
    <w:tmpl w:val="3A402874"/>
    <w:lvl w:ilvl="0" w:tplc="356CBDBA">
      <w:start w:val="2005"/>
      <w:numFmt w:val="decimal"/>
      <w:lvlText w:val="%1"/>
      <w:lvlJc w:val="left"/>
      <w:pPr>
        <w:tabs>
          <w:tab w:val="num" w:pos="1440"/>
        </w:tabs>
        <w:ind w:left="1440" w:hanging="108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4">
    <w:nsid w:val="14953B47"/>
    <w:multiLevelType w:val="hybridMultilevel"/>
    <w:tmpl w:val="96A241CC"/>
    <w:lvl w:ilvl="0" w:tplc="040C0001">
      <w:start w:val="1"/>
      <w:numFmt w:val="bullet"/>
      <w:lvlText w:val=""/>
      <w:lvlJc w:val="left"/>
      <w:pPr>
        <w:tabs>
          <w:tab w:val="num" w:pos="2130"/>
        </w:tabs>
        <w:ind w:left="2130" w:hanging="360"/>
      </w:pPr>
      <w:rPr>
        <w:rFonts w:ascii="Symbol" w:hAnsi="Symbol" w:cs="Times New Roman" w:hint="default"/>
        <w:b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40C0003">
      <w:start w:val="1"/>
      <w:numFmt w:val="bullet"/>
      <w:lvlText w:val="o"/>
      <w:lvlJc w:val="left"/>
      <w:pPr>
        <w:tabs>
          <w:tab w:val="num" w:pos="2850"/>
        </w:tabs>
        <w:ind w:left="2850" w:hanging="360"/>
      </w:pPr>
      <w:rPr>
        <w:rFonts w:ascii="Courier New" w:hAnsi="Courier New" w:cs="Courier New" w:hint="default"/>
        <w:b w:val="0"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040C0005">
      <w:start w:val="1"/>
      <w:numFmt w:val="bullet"/>
      <w:lvlText w:val=""/>
      <w:lvlJc w:val="left"/>
      <w:pPr>
        <w:tabs>
          <w:tab w:val="num" w:pos="3570"/>
        </w:tabs>
        <w:ind w:left="3570" w:hanging="360"/>
      </w:pPr>
      <w:rPr>
        <w:rFonts w:ascii="Wingdings" w:hAnsi="Wingdings" w:cs="Times New Roman" w:hint="default"/>
        <w:b w:val="0"/>
        <w:i/>
        <w:caps w:val="0"/>
        <w:smallCaps w:val="0"/>
        <w:strike w:val="0"/>
        <w:outline/>
        <w:vanish w:val="0"/>
        <w:color w:val="auto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3" w:tplc="040C0001">
      <w:start w:val="1"/>
      <w:numFmt w:val="bullet"/>
      <w:lvlText w:val=""/>
      <w:lvlJc w:val="left"/>
      <w:pPr>
        <w:tabs>
          <w:tab w:val="num" w:pos="4290"/>
        </w:tabs>
        <w:ind w:left="4290" w:hanging="360"/>
      </w:pPr>
      <w:rPr>
        <w:rFonts w:ascii="Symbol" w:hAnsi="Symbol" w:cs="Times New Roman" w:hint="default"/>
        <w:b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040C0003">
      <w:start w:val="1"/>
      <w:numFmt w:val="bullet"/>
      <w:lvlText w:val="o"/>
      <w:lvlJc w:val="left"/>
      <w:pPr>
        <w:tabs>
          <w:tab w:val="num" w:pos="5010"/>
        </w:tabs>
        <w:ind w:left="5010" w:hanging="360"/>
      </w:pPr>
      <w:rPr>
        <w:rFonts w:ascii="Courier New" w:hAnsi="Courier New" w:cs="Courier New" w:hint="default"/>
        <w:b w:val="0"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040C0005">
      <w:start w:val="1"/>
      <w:numFmt w:val="bullet"/>
      <w:lvlText w:val=""/>
      <w:lvlJc w:val="left"/>
      <w:pPr>
        <w:tabs>
          <w:tab w:val="num" w:pos="5730"/>
        </w:tabs>
        <w:ind w:left="5730" w:hanging="360"/>
      </w:pPr>
      <w:rPr>
        <w:rFonts w:ascii="Wingdings" w:hAnsi="Wingdings" w:cs="Times New Roman" w:hint="default"/>
        <w:b w:val="0"/>
        <w:i/>
        <w:caps w:val="0"/>
        <w:smallCaps w:val="0"/>
        <w:strike w:val="0"/>
        <w:outline/>
        <w:vanish w:val="0"/>
        <w:color w:val="auto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6" w:tplc="040C0001">
      <w:start w:val="1"/>
      <w:numFmt w:val="bullet"/>
      <w:lvlText w:val=""/>
      <w:lvlJc w:val="left"/>
      <w:pPr>
        <w:tabs>
          <w:tab w:val="num" w:pos="6450"/>
        </w:tabs>
        <w:ind w:left="6450" w:hanging="360"/>
      </w:pPr>
      <w:rPr>
        <w:rFonts w:ascii="Symbol" w:hAnsi="Symbol" w:cs="Times New Roman" w:hint="default"/>
        <w:b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040C0003">
      <w:start w:val="1"/>
      <w:numFmt w:val="bullet"/>
      <w:lvlText w:val="o"/>
      <w:lvlJc w:val="left"/>
      <w:pPr>
        <w:tabs>
          <w:tab w:val="num" w:pos="7170"/>
        </w:tabs>
        <w:ind w:left="7170" w:hanging="360"/>
      </w:pPr>
      <w:rPr>
        <w:rFonts w:ascii="Courier New" w:hAnsi="Courier New" w:cs="Courier New" w:hint="default"/>
        <w:b w:val="0"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040C0005">
      <w:start w:val="1"/>
      <w:numFmt w:val="bullet"/>
      <w:lvlText w:val=""/>
      <w:lvlJc w:val="left"/>
      <w:pPr>
        <w:tabs>
          <w:tab w:val="num" w:pos="7890"/>
        </w:tabs>
        <w:ind w:left="7890" w:hanging="360"/>
      </w:pPr>
      <w:rPr>
        <w:rFonts w:ascii="Wingdings" w:hAnsi="Wingdings" w:cs="Times New Roman" w:hint="default"/>
        <w:b w:val="0"/>
        <w:i/>
        <w:caps w:val="0"/>
        <w:smallCaps w:val="0"/>
        <w:strike w:val="0"/>
        <w:outline/>
        <w:vanish w:val="0"/>
        <w:color w:val="auto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</w:abstractNum>
  <w:abstractNum w:abstractNumId="15">
    <w:nsid w:val="19FD2D0C"/>
    <w:multiLevelType w:val="multilevel"/>
    <w:tmpl w:val="B69AD680"/>
    <w:lvl w:ilvl="0">
      <w:start w:val="2001"/>
      <w:numFmt w:val="decimal"/>
      <w:lvlText w:val="%1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2004"/>
      <w:numFmt w:val="decimal"/>
      <w:lvlText w:val="%1-%2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>
    <w:nsid w:val="23216159"/>
    <w:multiLevelType w:val="hybridMultilevel"/>
    <w:tmpl w:val="121E48FA"/>
    <w:lvl w:ilvl="0" w:tplc="040C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 w:hint="default"/>
        <w:b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40C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  <w:b w:val="0"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040C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Times New Roman" w:hint="default"/>
        <w:b w:val="0"/>
        <w:i/>
        <w:caps w:val="0"/>
        <w:smallCaps w:val="0"/>
        <w:strike w:val="0"/>
        <w:outline/>
        <w:vanish w:val="0"/>
        <w:color w:val="auto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3" w:tplc="040C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Times New Roman" w:hint="default"/>
        <w:b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040C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  <w:b w:val="0"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040C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Times New Roman" w:hint="default"/>
        <w:b w:val="0"/>
        <w:i/>
        <w:caps w:val="0"/>
        <w:smallCaps w:val="0"/>
        <w:strike w:val="0"/>
        <w:outline/>
        <w:vanish w:val="0"/>
        <w:color w:val="auto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6" w:tplc="040C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cs="Times New Roman" w:hint="default"/>
        <w:b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040C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  <w:b w:val="0"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040C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cs="Times New Roman" w:hint="default"/>
        <w:b w:val="0"/>
        <w:i/>
        <w:caps w:val="0"/>
        <w:smallCaps w:val="0"/>
        <w:strike w:val="0"/>
        <w:outline/>
        <w:vanish w:val="0"/>
        <w:color w:val="auto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</w:abstractNum>
  <w:abstractNum w:abstractNumId="17">
    <w:nsid w:val="25A90094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7BC1315"/>
    <w:multiLevelType w:val="hybridMultilevel"/>
    <w:tmpl w:val="89F031E8"/>
    <w:lvl w:ilvl="0" w:tplc="040C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Times New Roman" w:hint="default"/>
        <w:b w:val="0"/>
        <w:i/>
        <w:caps w:val="0"/>
        <w:smallCaps w:val="0"/>
        <w:strike w:val="0"/>
        <w:outline/>
        <w:vanish w:val="0"/>
        <w:color w:val="auto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1" w:tplc="040C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  <w:b w:val="0"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040C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Times New Roman" w:hint="default"/>
        <w:b w:val="0"/>
        <w:i/>
        <w:caps w:val="0"/>
        <w:smallCaps w:val="0"/>
        <w:strike w:val="0"/>
        <w:outline/>
        <w:vanish w:val="0"/>
        <w:color w:val="auto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3" w:tplc="040C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Times New Roman" w:hint="default"/>
        <w:b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040C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  <w:b w:val="0"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040C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Times New Roman" w:hint="default"/>
        <w:b w:val="0"/>
        <w:i/>
        <w:caps w:val="0"/>
        <w:smallCaps w:val="0"/>
        <w:strike w:val="0"/>
        <w:outline/>
        <w:vanish w:val="0"/>
        <w:color w:val="auto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6" w:tplc="040C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cs="Times New Roman" w:hint="default"/>
        <w:b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040C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  <w:b w:val="0"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040C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cs="Times New Roman" w:hint="default"/>
        <w:b w:val="0"/>
        <w:i/>
        <w:caps w:val="0"/>
        <w:smallCaps w:val="0"/>
        <w:strike w:val="0"/>
        <w:outline/>
        <w:vanish w:val="0"/>
        <w:color w:val="auto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</w:abstractNum>
  <w:abstractNum w:abstractNumId="19">
    <w:nsid w:val="32EC37C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>
    <w:nsid w:val="3BE32244"/>
    <w:multiLevelType w:val="hybridMultilevel"/>
    <w:tmpl w:val="78360AC0"/>
    <w:lvl w:ilvl="0" w:tplc="F7B813C2">
      <w:start w:val="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  <w:b w:val="0"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040C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Times New Roman" w:hint="default"/>
        <w:b w:val="0"/>
        <w:i/>
        <w:caps w:val="0"/>
        <w:smallCaps w:val="0"/>
        <w:strike w:val="0"/>
        <w:outline/>
        <w:vanish w:val="0"/>
        <w:color w:val="auto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3" w:tplc="040C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Times New Roman" w:hint="default"/>
        <w:b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040C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  <w:b w:val="0"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040C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Times New Roman" w:hint="default"/>
        <w:b w:val="0"/>
        <w:i/>
        <w:caps w:val="0"/>
        <w:smallCaps w:val="0"/>
        <w:strike w:val="0"/>
        <w:outline/>
        <w:vanish w:val="0"/>
        <w:color w:val="auto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6" w:tplc="040C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Times New Roman" w:hint="default"/>
        <w:b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040C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  <w:b w:val="0"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040C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Times New Roman" w:hint="default"/>
        <w:b w:val="0"/>
        <w:i/>
        <w:caps w:val="0"/>
        <w:smallCaps w:val="0"/>
        <w:strike w:val="0"/>
        <w:outline/>
        <w:vanish w:val="0"/>
        <w:color w:val="auto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</w:abstractNum>
  <w:abstractNum w:abstractNumId="21">
    <w:nsid w:val="454475FC"/>
    <w:multiLevelType w:val="hybridMultilevel"/>
    <w:tmpl w:val="27DCA9EC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b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b w:val="0"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  <w:b w:val="0"/>
        <w:i/>
        <w:caps w:val="0"/>
        <w:smallCaps w:val="0"/>
        <w:strike w:val="0"/>
        <w:outline/>
        <w:vanish w:val="0"/>
        <w:color w:val="auto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  <w:b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  <w:b w:val="0"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  <w:b w:val="0"/>
        <w:i/>
        <w:caps w:val="0"/>
        <w:smallCaps w:val="0"/>
        <w:strike w:val="0"/>
        <w:outline/>
        <w:vanish w:val="0"/>
        <w:color w:val="auto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  <w:b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  <w:b w:val="0"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  <w:b w:val="0"/>
        <w:i/>
        <w:caps w:val="0"/>
        <w:smallCaps w:val="0"/>
        <w:strike w:val="0"/>
        <w:outline/>
        <w:vanish w:val="0"/>
        <w:color w:val="auto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</w:abstractNum>
  <w:abstractNum w:abstractNumId="22">
    <w:nsid w:val="4C9714B5"/>
    <w:multiLevelType w:val="multilevel"/>
    <w:tmpl w:val="2F38D42A"/>
    <w:lvl w:ilvl="0">
      <w:start w:val="2001"/>
      <w:numFmt w:val="decimal"/>
      <w:lvlText w:val="%1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2004"/>
      <w:numFmt w:val="decimal"/>
      <w:lvlText w:val="%1-%2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3">
    <w:nsid w:val="501917D2"/>
    <w:multiLevelType w:val="hybridMultilevel"/>
    <w:tmpl w:val="2DB87262"/>
    <w:lvl w:ilvl="0" w:tplc="040C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 w:hint="default"/>
        <w:b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40C0019">
      <w:start w:val="1"/>
      <w:numFmt w:val="lowerLetter"/>
      <w:lvlText w:val="%2."/>
      <w:lvlJc w:val="left"/>
      <w:pPr>
        <w:tabs>
          <w:tab w:val="num" w:pos="2850"/>
        </w:tabs>
        <w:ind w:left="2850" w:hanging="36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040C001B">
      <w:start w:val="1"/>
      <w:numFmt w:val="lowerRoman"/>
      <w:lvlText w:val="%3."/>
      <w:lvlJc w:val="right"/>
      <w:pPr>
        <w:tabs>
          <w:tab w:val="num" w:pos="3570"/>
        </w:tabs>
        <w:ind w:left="3570" w:hanging="18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040C000F">
      <w:start w:val="1"/>
      <w:numFmt w:val="decimal"/>
      <w:lvlText w:val="%4."/>
      <w:lvlJc w:val="left"/>
      <w:pPr>
        <w:tabs>
          <w:tab w:val="num" w:pos="4290"/>
        </w:tabs>
        <w:ind w:left="4290" w:hanging="36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040C0019">
      <w:start w:val="1"/>
      <w:numFmt w:val="lowerLetter"/>
      <w:lvlText w:val="%5."/>
      <w:lvlJc w:val="left"/>
      <w:pPr>
        <w:tabs>
          <w:tab w:val="num" w:pos="5010"/>
        </w:tabs>
        <w:ind w:left="5010" w:hanging="36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040C001B">
      <w:start w:val="1"/>
      <w:numFmt w:val="lowerRoman"/>
      <w:lvlText w:val="%6."/>
      <w:lvlJc w:val="right"/>
      <w:pPr>
        <w:tabs>
          <w:tab w:val="num" w:pos="5730"/>
        </w:tabs>
        <w:ind w:left="5730" w:hanging="18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040C000F">
      <w:start w:val="1"/>
      <w:numFmt w:val="decimal"/>
      <w:lvlText w:val="%7."/>
      <w:lvlJc w:val="left"/>
      <w:pPr>
        <w:tabs>
          <w:tab w:val="num" w:pos="6450"/>
        </w:tabs>
        <w:ind w:left="6450" w:hanging="36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040C0019">
      <w:start w:val="1"/>
      <w:numFmt w:val="lowerLetter"/>
      <w:lvlText w:val="%8."/>
      <w:lvlJc w:val="left"/>
      <w:pPr>
        <w:tabs>
          <w:tab w:val="num" w:pos="7170"/>
        </w:tabs>
        <w:ind w:left="7170" w:hanging="36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040C001B">
      <w:start w:val="1"/>
      <w:numFmt w:val="lowerRoman"/>
      <w:lvlText w:val="%9."/>
      <w:lvlJc w:val="right"/>
      <w:pPr>
        <w:tabs>
          <w:tab w:val="num" w:pos="7890"/>
        </w:tabs>
        <w:ind w:left="7890" w:hanging="18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24">
    <w:nsid w:val="527F08A4"/>
    <w:multiLevelType w:val="hybridMultilevel"/>
    <w:tmpl w:val="C73E3B58"/>
    <w:lvl w:ilvl="0" w:tplc="040C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 w:hint="default"/>
        <w:b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1696F418">
      <w:start w:val="2006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hint="default"/>
      </w:rPr>
    </w:lvl>
    <w:lvl w:ilvl="2" w:tplc="040C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Times New Roman" w:hint="default"/>
        <w:b w:val="0"/>
        <w:i/>
        <w:caps w:val="0"/>
        <w:smallCaps w:val="0"/>
        <w:strike w:val="0"/>
        <w:outline/>
        <w:vanish w:val="0"/>
        <w:color w:val="auto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3" w:tplc="040C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Times New Roman" w:hint="default"/>
        <w:b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040C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  <w:b w:val="0"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040C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Times New Roman" w:hint="default"/>
        <w:b w:val="0"/>
        <w:i/>
        <w:caps w:val="0"/>
        <w:smallCaps w:val="0"/>
        <w:strike w:val="0"/>
        <w:outline/>
        <w:vanish w:val="0"/>
        <w:color w:val="auto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6" w:tplc="040C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cs="Times New Roman" w:hint="default"/>
        <w:b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040C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  <w:b w:val="0"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040C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cs="Times New Roman" w:hint="default"/>
        <w:b w:val="0"/>
        <w:i/>
        <w:caps w:val="0"/>
        <w:smallCaps w:val="0"/>
        <w:strike w:val="0"/>
        <w:outline/>
        <w:vanish w:val="0"/>
        <w:color w:val="auto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</w:abstractNum>
  <w:abstractNum w:abstractNumId="25">
    <w:nsid w:val="55C666C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>
    <w:nsid w:val="5EE8475D"/>
    <w:multiLevelType w:val="hybridMultilevel"/>
    <w:tmpl w:val="E07207A4"/>
    <w:lvl w:ilvl="0" w:tplc="040C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 w:hint="default"/>
        <w:b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40C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  <w:b w:val="0"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040C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Times New Roman" w:hint="default"/>
        <w:b w:val="0"/>
        <w:i/>
        <w:caps w:val="0"/>
        <w:smallCaps w:val="0"/>
        <w:strike w:val="0"/>
        <w:outline/>
        <w:vanish w:val="0"/>
        <w:color w:val="auto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3" w:tplc="040C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Times New Roman" w:hint="default"/>
        <w:b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040C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  <w:b w:val="0"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040C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Times New Roman" w:hint="default"/>
        <w:b w:val="0"/>
        <w:i/>
        <w:caps w:val="0"/>
        <w:smallCaps w:val="0"/>
        <w:strike w:val="0"/>
        <w:outline/>
        <w:vanish w:val="0"/>
        <w:color w:val="auto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6" w:tplc="040C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cs="Times New Roman" w:hint="default"/>
        <w:b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040C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  <w:b w:val="0"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040C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cs="Times New Roman" w:hint="default"/>
        <w:b w:val="0"/>
        <w:i/>
        <w:caps w:val="0"/>
        <w:smallCaps w:val="0"/>
        <w:strike w:val="0"/>
        <w:outline/>
        <w:vanish w:val="0"/>
        <w:color w:val="auto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</w:abstractNum>
  <w:abstractNum w:abstractNumId="27">
    <w:nsid w:val="61634D15"/>
    <w:multiLevelType w:val="hybridMultilevel"/>
    <w:tmpl w:val="44D88234"/>
    <w:lvl w:ilvl="0" w:tplc="040C0001">
      <w:start w:val="1"/>
      <w:numFmt w:val="bullet"/>
      <w:lvlText w:val=""/>
      <w:lvlJc w:val="left"/>
      <w:pPr>
        <w:tabs>
          <w:tab w:val="num" w:pos="1830"/>
        </w:tabs>
        <w:ind w:left="1830" w:hanging="360"/>
      </w:pPr>
      <w:rPr>
        <w:rFonts w:ascii="Symbol" w:hAnsi="Symbol" w:cs="Times New Roman" w:hint="default"/>
        <w:b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40C0003">
      <w:start w:val="1"/>
      <w:numFmt w:val="bullet"/>
      <w:lvlText w:val="o"/>
      <w:lvlJc w:val="left"/>
      <w:pPr>
        <w:tabs>
          <w:tab w:val="num" w:pos="2550"/>
        </w:tabs>
        <w:ind w:left="2550" w:hanging="360"/>
      </w:pPr>
      <w:rPr>
        <w:rFonts w:ascii="Courier New" w:hAnsi="Courier New" w:cs="Courier New" w:hint="default"/>
        <w:b w:val="0"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040C0005">
      <w:start w:val="1"/>
      <w:numFmt w:val="bullet"/>
      <w:lvlText w:val=""/>
      <w:lvlJc w:val="left"/>
      <w:pPr>
        <w:tabs>
          <w:tab w:val="num" w:pos="3270"/>
        </w:tabs>
        <w:ind w:left="3270" w:hanging="360"/>
      </w:pPr>
      <w:rPr>
        <w:rFonts w:ascii="Wingdings" w:hAnsi="Wingdings" w:cs="Times New Roman" w:hint="default"/>
        <w:b w:val="0"/>
        <w:i/>
        <w:caps w:val="0"/>
        <w:smallCaps w:val="0"/>
        <w:strike w:val="0"/>
        <w:outline/>
        <w:vanish w:val="0"/>
        <w:color w:val="auto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3" w:tplc="040C0001">
      <w:start w:val="1"/>
      <w:numFmt w:val="bullet"/>
      <w:lvlText w:val=""/>
      <w:lvlJc w:val="left"/>
      <w:pPr>
        <w:tabs>
          <w:tab w:val="num" w:pos="3990"/>
        </w:tabs>
        <w:ind w:left="3990" w:hanging="360"/>
      </w:pPr>
      <w:rPr>
        <w:rFonts w:ascii="Symbol" w:hAnsi="Symbol" w:cs="Times New Roman" w:hint="default"/>
        <w:b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040C0003">
      <w:start w:val="1"/>
      <w:numFmt w:val="bullet"/>
      <w:lvlText w:val="o"/>
      <w:lvlJc w:val="left"/>
      <w:pPr>
        <w:tabs>
          <w:tab w:val="num" w:pos="4710"/>
        </w:tabs>
        <w:ind w:left="4710" w:hanging="360"/>
      </w:pPr>
      <w:rPr>
        <w:rFonts w:ascii="Courier New" w:hAnsi="Courier New" w:cs="Courier New" w:hint="default"/>
        <w:b w:val="0"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040C0005">
      <w:start w:val="1"/>
      <w:numFmt w:val="bullet"/>
      <w:lvlText w:val=""/>
      <w:lvlJc w:val="left"/>
      <w:pPr>
        <w:tabs>
          <w:tab w:val="num" w:pos="5430"/>
        </w:tabs>
        <w:ind w:left="5430" w:hanging="360"/>
      </w:pPr>
      <w:rPr>
        <w:rFonts w:ascii="Wingdings" w:hAnsi="Wingdings" w:cs="Times New Roman" w:hint="default"/>
        <w:b w:val="0"/>
        <w:i/>
        <w:caps w:val="0"/>
        <w:smallCaps w:val="0"/>
        <w:strike w:val="0"/>
        <w:outline/>
        <w:vanish w:val="0"/>
        <w:color w:val="auto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6" w:tplc="040C0001">
      <w:start w:val="1"/>
      <w:numFmt w:val="bullet"/>
      <w:lvlText w:val=""/>
      <w:lvlJc w:val="left"/>
      <w:pPr>
        <w:tabs>
          <w:tab w:val="num" w:pos="6150"/>
        </w:tabs>
        <w:ind w:left="6150" w:hanging="360"/>
      </w:pPr>
      <w:rPr>
        <w:rFonts w:ascii="Symbol" w:hAnsi="Symbol" w:cs="Times New Roman" w:hint="default"/>
        <w:b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040C0003">
      <w:start w:val="1"/>
      <w:numFmt w:val="bullet"/>
      <w:lvlText w:val="o"/>
      <w:lvlJc w:val="left"/>
      <w:pPr>
        <w:tabs>
          <w:tab w:val="num" w:pos="6870"/>
        </w:tabs>
        <w:ind w:left="6870" w:hanging="360"/>
      </w:pPr>
      <w:rPr>
        <w:rFonts w:ascii="Courier New" w:hAnsi="Courier New" w:cs="Courier New" w:hint="default"/>
        <w:b w:val="0"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040C0005">
      <w:start w:val="1"/>
      <w:numFmt w:val="bullet"/>
      <w:lvlText w:val=""/>
      <w:lvlJc w:val="left"/>
      <w:pPr>
        <w:tabs>
          <w:tab w:val="num" w:pos="7590"/>
        </w:tabs>
        <w:ind w:left="7590" w:hanging="360"/>
      </w:pPr>
      <w:rPr>
        <w:rFonts w:ascii="Wingdings" w:hAnsi="Wingdings" w:cs="Times New Roman" w:hint="default"/>
        <w:b w:val="0"/>
        <w:i/>
        <w:caps w:val="0"/>
        <w:smallCaps w:val="0"/>
        <w:strike w:val="0"/>
        <w:outline/>
        <w:vanish w:val="0"/>
        <w:color w:val="auto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</w:abstractNum>
  <w:abstractNum w:abstractNumId="28">
    <w:nsid w:val="63904798"/>
    <w:multiLevelType w:val="multilevel"/>
    <w:tmpl w:val="B100E30A"/>
    <w:lvl w:ilvl="0">
      <w:start w:val="1998"/>
      <w:numFmt w:val="decimal"/>
      <w:lvlText w:val="%1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000"/>
      <w:numFmt w:val="decimal"/>
      <w:lvlText w:val="%1-%2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lvlText w:val="%1-%2.%3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lvlText w:val="%1-%2.%3.%4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29">
    <w:nsid w:val="643459F2"/>
    <w:multiLevelType w:val="hybridMultilevel"/>
    <w:tmpl w:val="C336664A"/>
    <w:lvl w:ilvl="0" w:tplc="040C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 w:hint="default"/>
        <w:b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40C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  <w:b w:val="0"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040C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Times New Roman" w:hint="default"/>
        <w:b w:val="0"/>
        <w:i/>
        <w:caps w:val="0"/>
        <w:smallCaps w:val="0"/>
        <w:strike w:val="0"/>
        <w:outline/>
        <w:vanish w:val="0"/>
        <w:color w:val="auto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3" w:tplc="040C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Times New Roman" w:hint="default"/>
        <w:b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040C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  <w:b w:val="0"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040C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Times New Roman" w:hint="default"/>
        <w:b w:val="0"/>
        <w:i/>
        <w:caps w:val="0"/>
        <w:smallCaps w:val="0"/>
        <w:strike w:val="0"/>
        <w:outline/>
        <w:vanish w:val="0"/>
        <w:color w:val="auto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6" w:tplc="040C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cs="Times New Roman" w:hint="default"/>
        <w:b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040C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  <w:b w:val="0"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040C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cs="Times New Roman" w:hint="default"/>
        <w:b w:val="0"/>
        <w:i/>
        <w:caps w:val="0"/>
        <w:smallCaps w:val="0"/>
        <w:strike w:val="0"/>
        <w:outline/>
        <w:vanish w:val="0"/>
        <w:color w:val="auto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</w:abstractNum>
  <w:abstractNum w:abstractNumId="30">
    <w:nsid w:val="651C3433"/>
    <w:multiLevelType w:val="multilevel"/>
    <w:tmpl w:val="86A8717E"/>
    <w:lvl w:ilvl="0">
      <w:start w:val="1999"/>
      <w:numFmt w:val="decimal"/>
      <w:lvlText w:val="%1"/>
      <w:lvlJc w:val="left"/>
      <w:pPr>
        <w:tabs>
          <w:tab w:val="num" w:pos="870"/>
        </w:tabs>
        <w:ind w:left="870" w:hanging="87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001"/>
      <w:numFmt w:val="decimal"/>
      <w:lvlText w:val="%1-%2"/>
      <w:lvlJc w:val="left"/>
      <w:pPr>
        <w:tabs>
          <w:tab w:val="num" w:pos="870"/>
        </w:tabs>
        <w:ind w:left="870" w:hanging="87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lvlText w:val="%1-%2.%3"/>
      <w:lvlJc w:val="left"/>
      <w:pPr>
        <w:tabs>
          <w:tab w:val="num" w:pos="870"/>
        </w:tabs>
        <w:ind w:left="870" w:hanging="87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lvlText w:val="%1-%2.%3.%4"/>
      <w:lvlJc w:val="left"/>
      <w:pPr>
        <w:tabs>
          <w:tab w:val="num" w:pos="870"/>
        </w:tabs>
        <w:ind w:left="870" w:hanging="87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>
      <w:start w:val="1"/>
      <w:numFmt w:val="decimal"/>
      <w:lvlText w:val="%1-%2.%3.%4.%5"/>
      <w:lvlJc w:val="left"/>
      <w:pPr>
        <w:tabs>
          <w:tab w:val="num" w:pos="870"/>
        </w:tabs>
        <w:ind w:left="870" w:hanging="87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lvlText w:val="%1-%2.%3.%4.%5.%6.%7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31">
    <w:nsid w:val="663F5139"/>
    <w:multiLevelType w:val="hybridMultilevel"/>
    <w:tmpl w:val="50F88A32"/>
    <w:lvl w:ilvl="0" w:tplc="48508FB4">
      <w:start w:val="1999"/>
      <w:numFmt w:val="decimal"/>
      <w:lvlText w:val="%1"/>
      <w:lvlJc w:val="left"/>
      <w:pPr>
        <w:tabs>
          <w:tab w:val="num" w:pos="1440"/>
        </w:tabs>
        <w:ind w:left="1440" w:hanging="108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vanish w:val="0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32">
    <w:nsid w:val="66B87232"/>
    <w:multiLevelType w:val="hybridMultilevel"/>
    <w:tmpl w:val="9CF848CA"/>
    <w:lvl w:ilvl="0" w:tplc="EAE04DA8">
      <w:start w:val="2003"/>
      <w:numFmt w:val="decimal"/>
      <w:lvlText w:val="%1"/>
      <w:lvlJc w:val="left"/>
      <w:pPr>
        <w:tabs>
          <w:tab w:val="num" w:pos="1440"/>
        </w:tabs>
        <w:ind w:left="1440" w:hanging="108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33">
    <w:nsid w:val="67F275F5"/>
    <w:multiLevelType w:val="hybridMultilevel"/>
    <w:tmpl w:val="27BEE694"/>
    <w:lvl w:ilvl="0" w:tplc="040C000F">
      <w:start w:val="1"/>
      <w:numFmt w:val="decimal"/>
      <w:lvlText w:val="%1."/>
      <w:lvlJc w:val="left"/>
      <w:pPr>
        <w:tabs>
          <w:tab w:val="num" w:pos="2130"/>
        </w:tabs>
        <w:ind w:left="2130" w:hanging="36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40C0019">
      <w:start w:val="1"/>
      <w:numFmt w:val="lowerLetter"/>
      <w:lvlText w:val="%2."/>
      <w:lvlJc w:val="left"/>
      <w:pPr>
        <w:tabs>
          <w:tab w:val="num" w:pos="2850"/>
        </w:tabs>
        <w:ind w:left="2850" w:hanging="36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040C001B">
      <w:start w:val="1"/>
      <w:numFmt w:val="lowerRoman"/>
      <w:lvlText w:val="%3."/>
      <w:lvlJc w:val="right"/>
      <w:pPr>
        <w:tabs>
          <w:tab w:val="num" w:pos="3570"/>
        </w:tabs>
        <w:ind w:left="3570" w:hanging="18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040C000F">
      <w:start w:val="1"/>
      <w:numFmt w:val="decimal"/>
      <w:lvlText w:val="%4."/>
      <w:lvlJc w:val="left"/>
      <w:pPr>
        <w:tabs>
          <w:tab w:val="num" w:pos="4290"/>
        </w:tabs>
        <w:ind w:left="4290" w:hanging="36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040C0019">
      <w:start w:val="1"/>
      <w:numFmt w:val="lowerLetter"/>
      <w:lvlText w:val="%5."/>
      <w:lvlJc w:val="left"/>
      <w:pPr>
        <w:tabs>
          <w:tab w:val="num" w:pos="5010"/>
        </w:tabs>
        <w:ind w:left="5010" w:hanging="36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040C001B">
      <w:start w:val="1"/>
      <w:numFmt w:val="lowerRoman"/>
      <w:lvlText w:val="%6."/>
      <w:lvlJc w:val="right"/>
      <w:pPr>
        <w:tabs>
          <w:tab w:val="num" w:pos="5730"/>
        </w:tabs>
        <w:ind w:left="5730" w:hanging="18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040C000F">
      <w:start w:val="1"/>
      <w:numFmt w:val="decimal"/>
      <w:lvlText w:val="%7."/>
      <w:lvlJc w:val="left"/>
      <w:pPr>
        <w:tabs>
          <w:tab w:val="num" w:pos="6450"/>
        </w:tabs>
        <w:ind w:left="6450" w:hanging="36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040C0019">
      <w:start w:val="1"/>
      <w:numFmt w:val="lowerLetter"/>
      <w:lvlText w:val="%8."/>
      <w:lvlJc w:val="left"/>
      <w:pPr>
        <w:tabs>
          <w:tab w:val="num" w:pos="7170"/>
        </w:tabs>
        <w:ind w:left="7170" w:hanging="36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040C001B">
      <w:start w:val="1"/>
      <w:numFmt w:val="lowerRoman"/>
      <w:lvlText w:val="%9."/>
      <w:lvlJc w:val="right"/>
      <w:pPr>
        <w:tabs>
          <w:tab w:val="num" w:pos="7890"/>
        </w:tabs>
        <w:ind w:left="7890" w:hanging="18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34">
    <w:nsid w:val="742B6C98"/>
    <w:multiLevelType w:val="hybridMultilevel"/>
    <w:tmpl w:val="BDE45B48"/>
    <w:lvl w:ilvl="0" w:tplc="040C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 w:hint="default"/>
        <w:b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40C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  <w:b w:val="0"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040C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Times New Roman" w:hint="default"/>
        <w:b w:val="0"/>
        <w:i/>
        <w:caps w:val="0"/>
        <w:smallCaps w:val="0"/>
        <w:strike w:val="0"/>
        <w:outline/>
        <w:vanish w:val="0"/>
        <w:color w:val="auto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3" w:tplc="040C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Times New Roman" w:hint="default"/>
        <w:b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040C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  <w:b w:val="0"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040C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Times New Roman" w:hint="default"/>
        <w:b w:val="0"/>
        <w:i/>
        <w:caps w:val="0"/>
        <w:smallCaps w:val="0"/>
        <w:strike w:val="0"/>
        <w:outline/>
        <w:vanish w:val="0"/>
        <w:color w:val="auto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6" w:tplc="040C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cs="Times New Roman" w:hint="default"/>
        <w:b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040C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  <w:b w:val="0"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040C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cs="Times New Roman" w:hint="default"/>
        <w:b w:val="0"/>
        <w:i/>
        <w:caps w:val="0"/>
        <w:smallCaps w:val="0"/>
        <w:strike w:val="0"/>
        <w:outline/>
        <w:vanish w:val="0"/>
        <w:color w:val="auto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</w:abstractNum>
  <w:abstractNum w:abstractNumId="35">
    <w:nsid w:val="76515177"/>
    <w:multiLevelType w:val="multilevel"/>
    <w:tmpl w:val="3326B3E4"/>
    <w:lvl w:ilvl="0">
      <w:start w:val="2001"/>
      <w:numFmt w:val="decimal"/>
      <w:lvlText w:val="%1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004"/>
      <w:numFmt w:val="decimal"/>
      <w:lvlText w:val="%1-%2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lvlText w:val="%1-%2.%3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lvlText w:val="%1-%2.%3.%4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36">
    <w:nsid w:val="7BC464FF"/>
    <w:multiLevelType w:val="hybridMultilevel"/>
    <w:tmpl w:val="CDFE49A6"/>
    <w:lvl w:ilvl="0" w:tplc="040C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 w:hint="default"/>
        <w:b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40C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  <w:b w:val="0"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040C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Times New Roman" w:hint="default"/>
        <w:b w:val="0"/>
        <w:i/>
        <w:caps w:val="0"/>
        <w:smallCaps w:val="0"/>
        <w:strike w:val="0"/>
        <w:outline/>
        <w:vanish w:val="0"/>
        <w:color w:val="auto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3" w:tplc="040C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Times New Roman" w:hint="default"/>
        <w:b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040C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  <w:b w:val="0"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040C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Times New Roman" w:hint="default"/>
        <w:b w:val="0"/>
        <w:i/>
        <w:caps w:val="0"/>
        <w:smallCaps w:val="0"/>
        <w:strike w:val="0"/>
        <w:outline/>
        <w:vanish w:val="0"/>
        <w:color w:val="auto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6" w:tplc="040C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cs="Times New Roman" w:hint="default"/>
        <w:b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040C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  <w:b w:val="0"/>
        <w:i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040C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cs="Times New Roman" w:hint="default"/>
        <w:b w:val="0"/>
        <w:i/>
        <w:caps w:val="0"/>
        <w:smallCaps w:val="0"/>
        <w:strike w:val="0"/>
        <w:outline/>
        <w:vanish w:val="0"/>
        <w:color w:val="auto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</w:abstractNum>
  <w:abstractNum w:abstractNumId="37">
    <w:nsid w:val="7DFE5C51"/>
    <w:multiLevelType w:val="multilevel"/>
    <w:tmpl w:val="D3D421DE"/>
    <w:lvl w:ilvl="0">
      <w:start w:val="1999"/>
      <w:numFmt w:val="decimal"/>
      <w:lvlText w:val="%1"/>
      <w:lvlJc w:val="left"/>
      <w:pPr>
        <w:tabs>
          <w:tab w:val="num" w:pos="855"/>
        </w:tabs>
        <w:ind w:left="855" w:hanging="855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2001"/>
      <w:numFmt w:val="decimal"/>
      <w:lvlText w:val="%1-%2"/>
      <w:lvlJc w:val="left"/>
      <w:pPr>
        <w:tabs>
          <w:tab w:val="num" w:pos="855"/>
        </w:tabs>
        <w:ind w:left="855" w:hanging="855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lvlText w:val="%1-%2.%3"/>
      <w:lvlJc w:val="left"/>
      <w:pPr>
        <w:tabs>
          <w:tab w:val="num" w:pos="855"/>
        </w:tabs>
        <w:ind w:left="855" w:hanging="855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lvlText w:val="%1-%2.%3.%4"/>
      <w:lvlJc w:val="left"/>
      <w:pPr>
        <w:tabs>
          <w:tab w:val="num" w:pos="855"/>
        </w:tabs>
        <w:ind w:left="855" w:hanging="855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>
      <w:start w:val="1"/>
      <w:numFmt w:val="decimal"/>
      <w:lvlText w:val="%1-%2.%3.%4.%5"/>
      <w:lvlJc w:val="left"/>
      <w:pPr>
        <w:tabs>
          <w:tab w:val="num" w:pos="855"/>
        </w:tabs>
        <w:ind w:left="855" w:hanging="855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lvlText w:val="%1-%2.%3.%4.%5.%6.%7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num w:numId="1">
    <w:abstractNumId w:val="21"/>
  </w:num>
  <w:num w:numId="2">
    <w:abstractNumId w:val="27"/>
  </w:num>
  <w:num w:numId="3">
    <w:abstractNumId w:val="16"/>
  </w:num>
  <w:num w:numId="4">
    <w:abstractNumId w:val="31"/>
  </w:num>
  <w:num w:numId="5">
    <w:abstractNumId w:val="12"/>
  </w:num>
  <w:num w:numId="6">
    <w:abstractNumId w:val="35"/>
  </w:num>
  <w:num w:numId="7">
    <w:abstractNumId w:val="32"/>
  </w:num>
  <w:num w:numId="8">
    <w:abstractNumId w:val="28"/>
  </w:num>
  <w:num w:numId="9">
    <w:abstractNumId w:val="33"/>
  </w:num>
  <w:num w:numId="10">
    <w:abstractNumId w:val="10"/>
  </w:num>
  <w:num w:numId="11">
    <w:abstractNumId w:val="23"/>
  </w:num>
  <w:num w:numId="12">
    <w:abstractNumId w:val="14"/>
  </w:num>
  <w:num w:numId="13">
    <w:abstractNumId w:val="13"/>
  </w:num>
  <w:num w:numId="14">
    <w:abstractNumId w:val="37"/>
  </w:num>
  <w:num w:numId="15">
    <w:abstractNumId w:val="30"/>
  </w:num>
  <w:num w:numId="16">
    <w:abstractNumId w:val="18"/>
  </w:num>
  <w:num w:numId="17">
    <w:abstractNumId w:val="11"/>
  </w:num>
  <w:num w:numId="18">
    <w:abstractNumId w:val="20"/>
  </w:num>
  <w:num w:numId="19">
    <w:abstractNumId w:val="24"/>
  </w:num>
  <w:num w:numId="20">
    <w:abstractNumId w:val="26"/>
  </w:num>
  <w:num w:numId="21">
    <w:abstractNumId w:val="36"/>
  </w:num>
  <w:num w:numId="22">
    <w:abstractNumId w:val="29"/>
  </w:num>
  <w:num w:numId="23">
    <w:abstractNumId w:val="34"/>
  </w:num>
  <w:num w:numId="24">
    <w:abstractNumId w:val="15"/>
  </w:num>
  <w:num w:numId="25">
    <w:abstractNumId w:val="22"/>
  </w:num>
  <w:num w:numId="26">
    <w:abstractNumId w:val="17"/>
  </w:num>
  <w:num w:numId="27">
    <w:abstractNumId w:val="25"/>
  </w:num>
  <w:num w:numId="28">
    <w:abstractNumId w:val="19"/>
  </w:num>
  <w:num w:numId="29">
    <w:abstractNumId w:val="8"/>
  </w:num>
  <w:num w:numId="30">
    <w:abstractNumId w:val="3"/>
  </w:num>
  <w:num w:numId="31">
    <w:abstractNumId w:val="2"/>
  </w:num>
  <w:num w:numId="32">
    <w:abstractNumId w:val="1"/>
  </w:num>
  <w:num w:numId="33">
    <w:abstractNumId w:val="0"/>
  </w:num>
  <w:num w:numId="34">
    <w:abstractNumId w:val="9"/>
  </w:num>
  <w:num w:numId="35">
    <w:abstractNumId w:val="7"/>
  </w:num>
  <w:num w:numId="36">
    <w:abstractNumId w:val="6"/>
  </w:num>
  <w:num w:numId="37">
    <w:abstractNumId w:val="5"/>
  </w:num>
  <w:num w:numId="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oNotHyphenateCaps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ADD"/>
    <w:rsid w:val="003F7963"/>
    <w:rsid w:val="00586946"/>
    <w:rsid w:val="00EF2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tabs>
        <w:tab w:val="left" w:pos="1080"/>
      </w:tabs>
      <w:ind w:right="-262"/>
      <w:outlineLvl w:val="0"/>
    </w:pPr>
    <w:rPr>
      <w:rFonts w:ascii="Arial" w:hAnsi="Arial" w:cs="Arial"/>
      <w:b/>
      <w:bCs/>
      <w:sz w:val="16"/>
      <w:szCs w:val="16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b/>
      <w:bCs/>
      <w:spacing w:val="50"/>
      <w:sz w:val="22"/>
      <w:szCs w:val="22"/>
    </w:rPr>
  </w:style>
  <w:style w:type="paragraph" w:styleId="Titre3">
    <w:name w:val="heading 3"/>
    <w:basedOn w:val="Normal"/>
    <w:next w:val="Normal"/>
    <w:qFormat/>
    <w:pPr>
      <w:keepNext/>
      <w:tabs>
        <w:tab w:val="left" w:pos="1080"/>
      </w:tabs>
      <w:ind w:left="1080" w:right="-262"/>
      <w:jc w:val="both"/>
      <w:outlineLvl w:val="2"/>
    </w:pPr>
    <w:rPr>
      <w:rFonts w:ascii="Arial" w:hAnsi="Arial" w:cs="Arial"/>
      <w:b/>
      <w:bCs/>
      <w:sz w:val="18"/>
      <w:szCs w:val="18"/>
    </w:rPr>
  </w:style>
  <w:style w:type="paragraph" w:styleId="Titre4">
    <w:name w:val="heading 4"/>
    <w:basedOn w:val="Normal"/>
    <w:next w:val="Normal"/>
    <w:qFormat/>
    <w:pPr>
      <w:keepNext/>
      <w:ind w:right="-262"/>
      <w:jc w:val="center"/>
      <w:outlineLvl w:val="3"/>
    </w:pPr>
    <w:rPr>
      <w:rFonts w:ascii="Arial" w:hAnsi="Arial" w:cs="Arial"/>
      <w:b/>
      <w:bCs/>
      <w:u w:val="single"/>
    </w:rPr>
  </w:style>
  <w:style w:type="paragraph" w:styleId="Titre5">
    <w:name w:val="heading 5"/>
    <w:basedOn w:val="Normal"/>
    <w:next w:val="Normal"/>
    <w:qFormat/>
    <w:pPr>
      <w:keepNext/>
      <w:ind w:right="-262"/>
      <w:outlineLvl w:val="4"/>
    </w:pPr>
    <w:rPr>
      <w:rFonts w:ascii="Arial" w:hAnsi="Arial" w:cs="Arial"/>
      <w:b/>
      <w:sz w:val="18"/>
      <w:szCs w:val="18"/>
    </w:rPr>
  </w:style>
  <w:style w:type="paragraph" w:styleId="Titre6">
    <w:name w:val="heading 6"/>
    <w:basedOn w:val="Normal"/>
    <w:next w:val="Normal"/>
    <w:qFormat/>
    <w:pPr>
      <w:keepNext/>
      <w:tabs>
        <w:tab w:val="left" w:pos="1080"/>
      </w:tabs>
      <w:ind w:right="-262" w:firstLine="1080"/>
      <w:outlineLvl w:val="5"/>
    </w:pPr>
    <w:rPr>
      <w:rFonts w:ascii="Arial" w:hAnsi="Arial" w:cs="Arial"/>
      <w:b/>
      <w:bCs/>
      <w:sz w:val="18"/>
      <w:szCs w:val="18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F2ADD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F2ADD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F2ADD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semiHidden/>
    <w:rPr>
      <w:rFonts w:ascii="Times New Roman" w:hAnsi="Times New Roman" w:cs="Times New Roman"/>
      <w:color w:val="0000FF"/>
      <w:u w:val="single"/>
    </w:rPr>
  </w:style>
  <w:style w:type="paragraph" w:customStyle="1" w:styleId="BalloonText">
    <w:name w:val="Balloon Text"/>
    <w:basedOn w:val="Normal"/>
    <w:rPr>
      <w:rFonts w:ascii="Tahoma" w:hAnsi="Tahoma" w:cs="Tahoma"/>
      <w:b/>
      <w:i/>
      <w:outline/>
      <w:sz w:val="16"/>
      <w:szCs w:val="16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styleId="Lienhypertextesuivivisit">
    <w:name w:val="FollowedHyperlink"/>
    <w:semiHidden/>
    <w:rPr>
      <w:rFonts w:ascii="Times New Roman" w:hAnsi="Times New Roman" w:cs="Times New Roman"/>
      <w:color w:val="800080"/>
      <w:u w:val="single"/>
    </w:rPr>
  </w:style>
  <w:style w:type="paragraph" w:styleId="Normalcentr">
    <w:name w:val="Block Text"/>
    <w:basedOn w:val="Normal"/>
    <w:semiHidden/>
    <w:pPr>
      <w:tabs>
        <w:tab w:val="left" w:pos="1440"/>
      </w:tabs>
      <w:ind w:left="1440" w:right="-262"/>
    </w:pPr>
    <w:rPr>
      <w:rFonts w:ascii="Arial" w:hAnsi="Arial" w:cs="Arial"/>
      <w:b/>
      <w:sz w:val="18"/>
      <w:szCs w:val="18"/>
    </w:rPr>
  </w:style>
  <w:style w:type="numbering" w:styleId="111111">
    <w:name w:val="Outline List 2"/>
    <w:basedOn w:val="Aucuneliste"/>
    <w:uiPriority w:val="99"/>
    <w:semiHidden/>
    <w:unhideWhenUsed/>
    <w:rsid w:val="00EF2ADD"/>
    <w:pPr>
      <w:numPr>
        <w:numId w:val="26"/>
      </w:numPr>
    </w:pPr>
  </w:style>
  <w:style w:type="numbering" w:styleId="1ai">
    <w:name w:val="Outline List 1"/>
    <w:basedOn w:val="Aucuneliste"/>
    <w:uiPriority w:val="99"/>
    <w:semiHidden/>
    <w:unhideWhenUsed/>
    <w:rsid w:val="00EF2ADD"/>
    <w:pPr>
      <w:numPr>
        <w:numId w:val="27"/>
      </w:numPr>
    </w:pPr>
  </w:style>
  <w:style w:type="character" w:styleId="Accentuation">
    <w:name w:val="Emphasis"/>
    <w:uiPriority w:val="20"/>
    <w:qFormat/>
    <w:rsid w:val="00EF2ADD"/>
    <w:rPr>
      <w:i/>
      <w:iCs/>
    </w:rPr>
  </w:style>
  <w:style w:type="character" w:styleId="AcronymeHTML">
    <w:name w:val="HTML Acronym"/>
    <w:uiPriority w:val="99"/>
    <w:semiHidden/>
    <w:unhideWhenUsed/>
    <w:rsid w:val="00EF2ADD"/>
  </w:style>
  <w:style w:type="paragraph" w:styleId="Adressedestinataire">
    <w:name w:val="envelope address"/>
    <w:basedOn w:val="Normal"/>
    <w:uiPriority w:val="99"/>
    <w:semiHidden/>
    <w:unhideWhenUsed/>
    <w:rsid w:val="00EF2ADD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uiPriority w:val="99"/>
    <w:semiHidden/>
    <w:unhideWhenUsed/>
    <w:rsid w:val="00EF2ADD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EF2ADD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EF2ADD"/>
    <w:rPr>
      <w:i/>
      <w:iCs/>
      <w:sz w:val="24"/>
      <w:szCs w:val="24"/>
    </w:rPr>
  </w:style>
  <w:style w:type="character" w:styleId="Appeldenotedefin">
    <w:name w:val="endnote reference"/>
    <w:uiPriority w:val="99"/>
    <w:semiHidden/>
    <w:unhideWhenUsed/>
    <w:rsid w:val="00EF2ADD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EF2ADD"/>
    <w:rPr>
      <w:vertAlign w:val="superscript"/>
    </w:rPr>
  </w:style>
  <w:style w:type="character" w:customStyle="1" w:styleId="Titre7Car">
    <w:name w:val="Titre 7 Car"/>
    <w:link w:val="Titre7"/>
    <w:uiPriority w:val="9"/>
    <w:semiHidden/>
    <w:rsid w:val="00EF2ADD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uiPriority w:val="9"/>
    <w:semiHidden/>
    <w:rsid w:val="00EF2ADD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EF2ADD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EF2ADD"/>
    <w:pPr>
      <w:numPr>
        <w:numId w:val="2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EF2ADD"/>
  </w:style>
  <w:style w:type="paragraph" w:styleId="Citation">
    <w:name w:val="Quote"/>
    <w:basedOn w:val="Normal"/>
    <w:next w:val="Normal"/>
    <w:link w:val="CitationCar"/>
    <w:uiPriority w:val="29"/>
    <w:qFormat/>
    <w:rsid w:val="00EF2ADD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EF2ADD"/>
    <w:rPr>
      <w:i/>
      <w:iCs/>
      <w:color w:val="000000"/>
      <w:sz w:val="24"/>
      <w:szCs w:val="24"/>
    </w:rPr>
  </w:style>
  <w:style w:type="character" w:styleId="CitationHTML">
    <w:name w:val="HTML Cite"/>
    <w:uiPriority w:val="99"/>
    <w:semiHidden/>
    <w:unhideWhenUsed/>
    <w:rsid w:val="00EF2ADD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F2A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EF2ADD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uiPriority w:val="99"/>
    <w:semiHidden/>
    <w:unhideWhenUsed/>
    <w:rsid w:val="00EF2ADD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EF2ADD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EF2ADD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EF2ADD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EF2ADD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EF2ADD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EF2ADD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EF2ADD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F2ADD"/>
  </w:style>
  <w:style w:type="paragraph" w:styleId="Corpsdetexte">
    <w:name w:val="Body Text"/>
    <w:basedOn w:val="Normal"/>
    <w:link w:val="CorpsdetexteCar"/>
    <w:uiPriority w:val="99"/>
    <w:semiHidden/>
    <w:unhideWhenUsed/>
    <w:rsid w:val="00EF2ADD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EF2ADD"/>
    <w:rPr>
      <w:sz w:val="24"/>
      <w:szCs w:val="24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EF2ADD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EF2ADD"/>
    <w:rPr>
      <w:sz w:val="24"/>
      <w:szCs w:val="24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EF2AD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EF2ADD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EF2ADD"/>
  </w:style>
  <w:style w:type="character" w:customStyle="1" w:styleId="DateCar">
    <w:name w:val="Date Car"/>
    <w:link w:val="Date"/>
    <w:uiPriority w:val="99"/>
    <w:semiHidden/>
    <w:rsid w:val="00EF2ADD"/>
    <w:rPr>
      <w:sz w:val="24"/>
      <w:szCs w:val="24"/>
    </w:rPr>
  </w:style>
  <w:style w:type="character" w:styleId="DfinitionHTML">
    <w:name w:val="HTML Definition"/>
    <w:uiPriority w:val="99"/>
    <w:semiHidden/>
    <w:unhideWhenUsed/>
    <w:rsid w:val="00EF2ADD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EF2AD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EF2ADD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EF2AD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EF2ADD"/>
    <w:rPr>
      <w:b/>
      <w:bCs/>
    </w:rPr>
  </w:style>
  <w:style w:type="character" w:styleId="Emphaseintense">
    <w:name w:val="Intense Emphasis"/>
    <w:uiPriority w:val="21"/>
    <w:qFormat/>
    <w:rsid w:val="00EF2ADD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EF2ADD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EF2ADD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EF2ADD"/>
    <w:rPr>
      <w:sz w:val="24"/>
      <w:szCs w:val="24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EF2AD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EF2ADD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EF2ADD"/>
    <w:pPr>
      <w:tabs>
        <w:tab w:val="clear" w:pos="1080"/>
      </w:tabs>
      <w:spacing w:before="240" w:after="60"/>
      <w:ind w:right="0"/>
      <w:outlineLvl w:val="9"/>
    </w:pPr>
    <w:rPr>
      <w:rFonts w:ascii="Cambria" w:hAnsi="Cambria" w:cs="Times New Roman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EF2ADD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EF2ADD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EF2ADD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EF2ADD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EF2ADD"/>
    <w:rPr>
      <w:sz w:val="24"/>
      <w:szCs w:val="24"/>
    </w:rPr>
  </w:style>
  <w:style w:type="table" w:styleId="Grilleclaire">
    <w:name w:val="Light Grid"/>
    <w:basedOn w:val="TableauNormal"/>
    <w:uiPriority w:val="62"/>
    <w:rsid w:val="00EF2AD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EF2AD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EF2AD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EF2AD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EF2AD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EF2AD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EF2AD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EF2AD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EF2AD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EF2AD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EF2AD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EF2AD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EF2AD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EF2AD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EF2ADD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EF2ADD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EF2ADD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EF2ADD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EF2ADD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EF2ADD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EF2ADD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EF2ADD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EF2A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EF2AD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EF2AD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EF2AD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EF2AD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EF2AD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EF2AD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EF2AD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EF2AD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EF2AD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EF2AD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EF2AD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EF2AD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EF2AD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EF2AD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EF2AD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EF2AD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EF2AD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EF2AD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EF2AD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EF2AD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EF2AD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EF2ADD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EF2ADD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EF2ADD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EF2ADD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EF2ADD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EF2ADD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EF2ADD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EF2ADD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EF2ADD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EF2ADD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EF2ADD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EF2ADD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EF2ADD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EF2ADD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EF2ADD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EF2ADD"/>
    <w:pPr>
      <w:numPr>
        <w:numId w:val="29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EF2ADD"/>
    <w:pPr>
      <w:numPr>
        <w:numId w:val="30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EF2ADD"/>
    <w:pPr>
      <w:numPr>
        <w:numId w:val="31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EF2ADD"/>
    <w:pPr>
      <w:numPr>
        <w:numId w:val="32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EF2ADD"/>
    <w:pPr>
      <w:numPr>
        <w:numId w:val="33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EF2ADD"/>
    <w:pPr>
      <w:numPr>
        <w:numId w:val="34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EF2ADD"/>
    <w:pPr>
      <w:numPr>
        <w:numId w:val="35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EF2ADD"/>
    <w:pPr>
      <w:numPr>
        <w:numId w:val="36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EF2ADD"/>
    <w:pPr>
      <w:numPr>
        <w:numId w:val="37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EF2ADD"/>
    <w:pPr>
      <w:numPr>
        <w:numId w:val="38"/>
      </w:numPr>
      <w:contextualSpacing/>
    </w:pPr>
  </w:style>
  <w:style w:type="table" w:styleId="Listeclaire">
    <w:name w:val="Light List"/>
    <w:basedOn w:val="TableauNormal"/>
    <w:uiPriority w:val="61"/>
    <w:rsid w:val="00EF2AD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EF2AD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EF2AD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EF2AD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EF2AD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EF2AD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EF2AD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EF2ADD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EF2ADD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EF2ADD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EF2ADD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EF2ADD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EF2AD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EF2AD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EF2AD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EF2AD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EF2AD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EF2AD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EF2AD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EF2AD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EF2AD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EF2AD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EF2AD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EF2AD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EF2AD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EF2AD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EF2AD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EF2ADD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EF2ADD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EF2ADD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EF2ADD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EF2ADD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EF2ADD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EF2AD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EF2AD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EF2AD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EF2AD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EF2AD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EF2AD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EF2AD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EF2ADD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EF2ADD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EF2ADD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EF2ADD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EF2ADD"/>
  </w:style>
  <w:style w:type="paragraph" w:styleId="Notedefin">
    <w:name w:val="endnote text"/>
    <w:basedOn w:val="Normal"/>
    <w:link w:val="NotedefinCar"/>
    <w:uiPriority w:val="99"/>
    <w:semiHidden/>
    <w:unhideWhenUsed/>
    <w:rsid w:val="00EF2ADD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EF2ADD"/>
  </w:style>
  <w:style w:type="character" w:styleId="Numrodeligne">
    <w:name w:val="line number"/>
    <w:uiPriority w:val="99"/>
    <w:semiHidden/>
    <w:unhideWhenUsed/>
    <w:rsid w:val="00EF2ADD"/>
  </w:style>
  <w:style w:type="character" w:styleId="Numrodepage">
    <w:name w:val="page number"/>
    <w:uiPriority w:val="99"/>
    <w:semiHidden/>
    <w:unhideWhenUsed/>
    <w:rsid w:val="00EF2ADD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F2ADD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EF2ADD"/>
    <w:rPr>
      <w:b/>
      <w:bCs/>
    </w:rPr>
  </w:style>
  <w:style w:type="table" w:styleId="Ombrageclair">
    <w:name w:val="Light Shading"/>
    <w:basedOn w:val="TableauNormal"/>
    <w:uiPriority w:val="60"/>
    <w:rsid w:val="00EF2AD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EF2ADD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EF2AD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EF2ADD"/>
    <w:rPr>
      <w:sz w:val="24"/>
      <w:szCs w:val="24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EF2ADD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EF2ADD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EF2ADD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EF2ADD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EF2ADD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EF2ADD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EF2ADD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EF2ADD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EF2ADD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EF2ADD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EF2ADD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EF2ADD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EF2ADD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EF2ADD"/>
    <w:rPr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EF2ADD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EF2ADD"/>
  </w:style>
  <w:style w:type="character" w:customStyle="1" w:styleId="SalutationsCar">
    <w:name w:val="Salutations Car"/>
    <w:link w:val="Salutations"/>
    <w:uiPriority w:val="99"/>
    <w:semiHidden/>
    <w:rsid w:val="00EF2ADD"/>
    <w:rPr>
      <w:sz w:val="24"/>
      <w:szCs w:val="24"/>
    </w:rPr>
  </w:style>
  <w:style w:type="paragraph" w:styleId="Sansinterligne">
    <w:name w:val="No Spacing"/>
    <w:uiPriority w:val="1"/>
    <w:qFormat/>
    <w:rsid w:val="00EF2ADD"/>
    <w:rPr>
      <w:sz w:val="24"/>
      <w:szCs w:val="24"/>
    </w:rPr>
  </w:style>
  <w:style w:type="paragraph" w:styleId="Signature">
    <w:name w:val="Signature"/>
    <w:basedOn w:val="Normal"/>
    <w:link w:val="SignatureCar"/>
    <w:uiPriority w:val="99"/>
    <w:semiHidden/>
    <w:unhideWhenUsed/>
    <w:rsid w:val="00EF2ADD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EF2ADD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EF2ADD"/>
  </w:style>
  <w:style w:type="character" w:customStyle="1" w:styleId="SignaturelectroniqueCar">
    <w:name w:val="Signature électronique Car"/>
    <w:link w:val="Signaturelectronique"/>
    <w:uiPriority w:val="99"/>
    <w:semiHidden/>
    <w:rsid w:val="00EF2ADD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F2ADD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uiPriority w:val="11"/>
    <w:rsid w:val="00EF2ADD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EF2ADD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EF2ADD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EF2ADD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EF2ADD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EF2ADD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EF2ADD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EF2ADD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EF2ADD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EF2ADD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EF2ADD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EF2ADD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EF2ADD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EF2ADD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EF2ADD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EF2ADD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EF2ADD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EF2ADD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EF2ADD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EF2ADD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EF2ADD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EF2ADD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EF2ADD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EF2ADD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EF2AD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EF2ADD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EF2ADD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EF2ADD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EF2ADD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EF2ADD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EF2ADD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F2AD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EF2ADD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EF2ADD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EF2AD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EF2ADD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EF2A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EF2ADD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EF2AD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EF2ADD"/>
  </w:style>
  <w:style w:type="character" w:customStyle="1" w:styleId="TitredenoteCar">
    <w:name w:val="Titre de note Car"/>
    <w:link w:val="Titredenote"/>
    <w:uiPriority w:val="99"/>
    <w:semiHidden/>
    <w:rsid w:val="00EF2ADD"/>
    <w:rPr>
      <w:sz w:val="24"/>
      <w:szCs w:val="24"/>
    </w:rPr>
  </w:style>
  <w:style w:type="character" w:styleId="Titredulivre">
    <w:name w:val="Book Title"/>
    <w:uiPriority w:val="33"/>
    <w:qFormat/>
    <w:rsid w:val="00EF2ADD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EF2ADD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EF2ADD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EF2ADD"/>
  </w:style>
  <w:style w:type="paragraph" w:styleId="TM2">
    <w:name w:val="toc 2"/>
    <w:basedOn w:val="Normal"/>
    <w:next w:val="Normal"/>
    <w:uiPriority w:val="39"/>
    <w:semiHidden/>
    <w:unhideWhenUsed/>
    <w:rsid w:val="00EF2ADD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EF2ADD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EF2ADD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EF2ADD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EF2ADD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EF2ADD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EF2ADD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EF2ADD"/>
    <w:pPr>
      <w:ind w:left="1920"/>
    </w:pPr>
  </w:style>
  <w:style w:type="table" w:styleId="Trameclaire-Accent1">
    <w:name w:val="Light Shading Accent 1"/>
    <w:basedOn w:val="TableauNormal"/>
    <w:uiPriority w:val="60"/>
    <w:rsid w:val="00EF2ADD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EF2ADD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EF2ADD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EF2ADD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EF2ADD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EF2ADD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EF2AD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EF2AD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EF2AD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EF2ADD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EF2ADD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EF2ADD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EF2ADD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EF2AD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EF2AD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EF2AD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EF2AD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EF2AD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EF2AD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EF2AD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EF2AD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EF2AD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EF2AD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EF2AD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EF2AD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EF2AD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EF2AD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EF2AD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tabs>
        <w:tab w:val="left" w:pos="1080"/>
      </w:tabs>
      <w:ind w:right="-262"/>
      <w:outlineLvl w:val="0"/>
    </w:pPr>
    <w:rPr>
      <w:rFonts w:ascii="Arial" w:hAnsi="Arial" w:cs="Arial"/>
      <w:b/>
      <w:bCs/>
      <w:sz w:val="16"/>
      <w:szCs w:val="16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b/>
      <w:bCs/>
      <w:spacing w:val="50"/>
      <w:sz w:val="22"/>
      <w:szCs w:val="22"/>
    </w:rPr>
  </w:style>
  <w:style w:type="paragraph" w:styleId="Titre3">
    <w:name w:val="heading 3"/>
    <w:basedOn w:val="Normal"/>
    <w:next w:val="Normal"/>
    <w:qFormat/>
    <w:pPr>
      <w:keepNext/>
      <w:tabs>
        <w:tab w:val="left" w:pos="1080"/>
      </w:tabs>
      <w:ind w:left="1080" w:right="-262"/>
      <w:jc w:val="both"/>
      <w:outlineLvl w:val="2"/>
    </w:pPr>
    <w:rPr>
      <w:rFonts w:ascii="Arial" w:hAnsi="Arial" w:cs="Arial"/>
      <w:b/>
      <w:bCs/>
      <w:sz w:val="18"/>
      <w:szCs w:val="18"/>
    </w:rPr>
  </w:style>
  <w:style w:type="paragraph" w:styleId="Titre4">
    <w:name w:val="heading 4"/>
    <w:basedOn w:val="Normal"/>
    <w:next w:val="Normal"/>
    <w:qFormat/>
    <w:pPr>
      <w:keepNext/>
      <w:ind w:right="-262"/>
      <w:jc w:val="center"/>
      <w:outlineLvl w:val="3"/>
    </w:pPr>
    <w:rPr>
      <w:rFonts w:ascii="Arial" w:hAnsi="Arial" w:cs="Arial"/>
      <w:b/>
      <w:bCs/>
      <w:u w:val="single"/>
    </w:rPr>
  </w:style>
  <w:style w:type="paragraph" w:styleId="Titre5">
    <w:name w:val="heading 5"/>
    <w:basedOn w:val="Normal"/>
    <w:next w:val="Normal"/>
    <w:qFormat/>
    <w:pPr>
      <w:keepNext/>
      <w:ind w:right="-262"/>
      <w:outlineLvl w:val="4"/>
    </w:pPr>
    <w:rPr>
      <w:rFonts w:ascii="Arial" w:hAnsi="Arial" w:cs="Arial"/>
      <w:b/>
      <w:sz w:val="18"/>
      <w:szCs w:val="18"/>
    </w:rPr>
  </w:style>
  <w:style w:type="paragraph" w:styleId="Titre6">
    <w:name w:val="heading 6"/>
    <w:basedOn w:val="Normal"/>
    <w:next w:val="Normal"/>
    <w:qFormat/>
    <w:pPr>
      <w:keepNext/>
      <w:tabs>
        <w:tab w:val="left" w:pos="1080"/>
      </w:tabs>
      <w:ind w:right="-262" w:firstLine="1080"/>
      <w:outlineLvl w:val="5"/>
    </w:pPr>
    <w:rPr>
      <w:rFonts w:ascii="Arial" w:hAnsi="Arial" w:cs="Arial"/>
      <w:b/>
      <w:bCs/>
      <w:sz w:val="18"/>
      <w:szCs w:val="18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F2ADD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F2ADD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F2ADD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semiHidden/>
    <w:rPr>
      <w:rFonts w:ascii="Times New Roman" w:hAnsi="Times New Roman" w:cs="Times New Roman"/>
      <w:color w:val="0000FF"/>
      <w:u w:val="single"/>
    </w:rPr>
  </w:style>
  <w:style w:type="paragraph" w:customStyle="1" w:styleId="BalloonText">
    <w:name w:val="Balloon Text"/>
    <w:basedOn w:val="Normal"/>
    <w:rPr>
      <w:rFonts w:ascii="Tahoma" w:hAnsi="Tahoma" w:cs="Tahoma"/>
      <w:b/>
      <w:i/>
      <w:outline/>
      <w:sz w:val="16"/>
      <w:szCs w:val="16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styleId="Lienhypertextesuivivisit">
    <w:name w:val="FollowedHyperlink"/>
    <w:semiHidden/>
    <w:rPr>
      <w:rFonts w:ascii="Times New Roman" w:hAnsi="Times New Roman" w:cs="Times New Roman"/>
      <w:color w:val="800080"/>
      <w:u w:val="single"/>
    </w:rPr>
  </w:style>
  <w:style w:type="paragraph" w:styleId="Normalcentr">
    <w:name w:val="Block Text"/>
    <w:basedOn w:val="Normal"/>
    <w:semiHidden/>
    <w:pPr>
      <w:tabs>
        <w:tab w:val="left" w:pos="1440"/>
      </w:tabs>
      <w:ind w:left="1440" w:right="-262"/>
    </w:pPr>
    <w:rPr>
      <w:rFonts w:ascii="Arial" w:hAnsi="Arial" w:cs="Arial"/>
      <w:b/>
      <w:sz w:val="18"/>
      <w:szCs w:val="18"/>
    </w:rPr>
  </w:style>
  <w:style w:type="numbering" w:styleId="111111">
    <w:name w:val="Outline List 2"/>
    <w:basedOn w:val="Aucuneliste"/>
    <w:uiPriority w:val="99"/>
    <w:semiHidden/>
    <w:unhideWhenUsed/>
    <w:rsid w:val="00EF2ADD"/>
    <w:pPr>
      <w:numPr>
        <w:numId w:val="26"/>
      </w:numPr>
    </w:pPr>
  </w:style>
  <w:style w:type="numbering" w:styleId="1ai">
    <w:name w:val="Outline List 1"/>
    <w:basedOn w:val="Aucuneliste"/>
    <w:uiPriority w:val="99"/>
    <w:semiHidden/>
    <w:unhideWhenUsed/>
    <w:rsid w:val="00EF2ADD"/>
    <w:pPr>
      <w:numPr>
        <w:numId w:val="27"/>
      </w:numPr>
    </w:pPr>
  </w:style>
  <w:style w:type="character" w:styleId="Accentuation">
    <w:name w:val="Emphasis"/>
    <w:uiPriority w:val="20"/>
    <w:qFormat/>
    <w:rsid w:val="00EF2ADD"/>
    <w:rPr>
      <w:i/>
      <w:iCs/>
    </w:rPr>
  </w:style>
  <w:style w:type="character" w:styleId="AcronymeHTML">
    <w:name w:val="HTML Acronym"/>
    <w:uiPriority w:val="99"/>
    <w:semiHidden/>
    <w:unhideWhenUsed/>
    <w:rsid w:val="00EF2ADD"/>
  </w:style>
  <w:style w:type="paragraph" w:styleId="Adressedestinataire">
    <w:name w:val="envelope address"/>
    <w:basedOn w:val="Normal"/>
    <w:uiPriority w:val="99"/>
    <w:semiHidden/>
    <w:unhideWhenUsed/>
    <w:rsid w:val="00EF2ADD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uiPriority w:val="99"/>
    <w:semiHidden/>
    <w:unhideWhenUsed/>
    <w:rsid w:val="00EF2ADD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EF2ADD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EF2ADD"/>
    <w:rPr>
      <w:i/>
      <w:iCs/>
      <w:sz w:val="24"/>
      <w:szCs w:val="24"/>
    </w:rPr>
  </w:style>
  <w:style w:type="character" w:styleId="Appeldenotedefin">
    <w:name w:val="endnote reference"/>
    <w:uiPriority w:val="99"/>
    <w:semiHidden/>
    <w:unhideWhenUsed/>
    <w:rsid w:val="00EF2ADD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EF2ADD"/>
    <w:rPr>
      <w:vertAlign w:val="superscript"/>
    </w:rPr>
  </w:style>
  <w:style w:type="character" w:customStyle="1" w:styleId="Titre7Car">
    <w:name w:val="Titre 7 Car"/>
    <w:link w:val="Titre7"/>
    <w:uiPriority w:val="9"/>
    <w:semiHidden/>
    <w:rsid w:val="00EF2ADD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uiPriority w:val="9"/>
    <w:semiHidden/>
    <w:rsid w:val="00EF2ADD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EF2ADD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EF2ADD"/>
    <w:pPr>
      <w:numPr>
        <w:numId w:val="2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EF2ADD"/>
  </w:style>
  <w:style w:type="paragraph" w:styleId="Citation">
    <w:name w:val="Quote"/>
    <w:basedOn w:val="Normal"/>
    <w:next w:val="Normal"/>
    <w:link w:val="CitationCar"/>
    <w:uiPriority w:val="29"/>
    <w:qFormat/>
    <w:rsid w:val="00EF2ADD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EF2ADD"/>
    <w:rPr>
      <w:i/>
      <w:iCs/>
      <w:color w:val="000000"/>
      <w:sz w:val="24"/>
      <w:szCs w:val="24"/>
    </w:rPr>
  </w:style>
  <w:style w:type="character" w:styleId="CitationHTML">
    <w:name w:val="HTML Cite"/>
    <w:uiPriority w:val="99"/>
    <w:semiHidden/>
    <w:unhideWhenUsed/>
    <w:rsid w:val="00EF2ADD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F2A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EF2ADD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uiPriority w:val="99"/>
    <w:semiHidden/>
    <w:unhideWhenUsed/>
    <w:rsid w:val="00EF2ADD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EF2ADD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EF2ADD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EF2ADD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EF2ADD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EF2ADD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EF2ADD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EF2ADD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F2ADD"/>
  </w:style>
  <w:style w:type="paragraph" w:styleId="Corpsdetexte">
    <w:name w:val="Body Text"/>
    <w:basedOn w:val="Normal"/>
    <w:link w:val="CorpsdetexteCar"/>
    <w:uiPriority w:val="99"/>
    <w:semiHidden/>
    <w:unhideWhenUsed/>
    <w:rsid w:val="00EF2ADD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EF2ADD"/>
    <w:rPr>
      <w:sz w:val="24"/>
      <w:szCs w:val="24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EF2ADD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EF2ADD"/>
    <w:rPr>
      <w:sz w:val="24"/>
      <w:szCs w:val="24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EF2AD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EF2ADD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EF2ADD"/>
  </w:style>
  <w:style w:type="character" w:customStyle="1" w:styleId="DateCar">
    <w:name w:val="Date Car"/>
    <w:link w:val="Date"/>
    <w:uiPriority w:val="99"/>
    <w:semiHidden/>
    <w:rsid w:val="00EF2ADD"/>
    <w:rPr>
      <w:sz w:val="24"/>
      <w:szCs w:val="24"/>
    </w:rPr>
  </w:style>
  <w:style w:type="character" w:styleId="DfinitionHTML">
    <w:name w:val="HTML Definition"/>
    <w:uiPriority w:val="99"/>
    <w:semiHidden/>
    <w:unhideWhenUsed/>
    <w:rsid w:val="00EF2ADD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EF2AD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EF2ADD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EF2AD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EF2ADD"/>
    <w:rPr>
      <w:b/>
      <w:bCs/>
    </w:rPr>
  </w:style>
  <w:style w:type="character" w:styleId="Emphaseintense">
    <w:name w:val="Intense Emphasis"/>
    <w:uiPriority w:val="21"/>
    <w:qFormat/>
    <w:rsid w:val="00EF2ADD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EF2ADD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EF2ADD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EF2ADD"/>
    <w:rPr>
      <w:sz w:val="24"/>
      <w:szCs w:val="24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EF2AD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EF2ADD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EF2ADD"/>
    <w:pPr>
      <w:tabs>
        <w:tab w:val="clear" w:pos="1080"/>
      </w:tabs>
      <w:spacing w:before="240" w:after="60"/>
      <w:ind w:right="0"/>
      <w:outlineLvl w:val="9"/>
    </w:pPr>
    <w:rPr>
      <w:rFonts w:ascii="Cambria" w:hAnsi="Cambria" w:cs="Times New Roman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EF2ADD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EF2ADD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EF2ADD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EF2ADD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EF2ADD"/>
    <w:rPr>
      <w:sz w:val="24"/>
      <w:szCs w:val="24"/>
    </w:rPr>
  </w:style>
  <w:style w:type="table" w:styleId="Grilleclaire">
    <w:name w:val="Light Grid"/>
    <w:basedOn w:val="TableauNormal"/>
    <w:uiPriority w:val="62"/>
    <w:rsid w:val="00EF2AD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EF2AD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EF2AD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EF2AD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EF2AD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EF2AD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EF2AD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EF2AD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EF2AD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EF2AD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EF2AD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EF2AD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EF2AD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EF2ADD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EF2ADD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EF2ADD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EF2ADD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EF2ADD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EF2ADD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EF2ADD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EF2ADD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EF2ADD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EF2A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EF2AD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EF2AD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EF2AD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EF2AD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EF2AD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EF2AD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EF2AD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EF2AD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EF2AD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EF2AD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EF2AD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EF2AD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EF2AD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EF2AD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EF2AD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EF2AD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EF2AD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EF2AD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EF2AD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EF2AD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EF2ADD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EF2ADD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EF2ADD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EF2ADD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EF2ADD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EF2ADD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EF2ADD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EF2ADD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EF2ADD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EF2ADD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EF2ADD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EF2ADD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EF2ADD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EF2ADD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EF2ADD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EF2ADD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EF2ADD"/>
    <w:pPr>
      <w:numPr>
        <w:numId w:val="29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EF2ADD"/>
    <w:pPr>
      <w:numPr>
        <w:numId w:val="30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EF2ADD"/>
    <w:pPr>
      <w:numPr>
        <w:numId w:val="31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EF2ADD"/>
    <w:pPr>
      <w:numPr>
        <w:numId w:val="32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EF2ADD"/>
    <w:pPr>
      <w:numPr>
        <w:numId w:val="33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EF2ADD"/>
    <w:pPr>
      <w:numPr>
        <w:numId w:val="34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EF2ADD"/>
    <w:pPr>
      <w:numPr>
        <w:numId w:val="35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EF2ADD"/>
    <w:pPr>
      <w:numPr>
        <w:numId w:val="36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EF2ADD"/>
    <w:pPr>
      <w:numPr>
        <w:numId w:val="37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EF2ADD"/>
    <w:pPr>
      <w:numPr>
        <w:numId w:val="38"/>
      </w:numPr>
      <w:contextualSpacing/>
    </w:pPr>
  </w:style>
  <w:style w:type="table" w:styleId="Listeclaire">
    <w:name w:val="Light List"/>
    <w:basedOn w:val="TableauNormal"/>
    <w:uiPriority w:val="61"/>
    <w:rsid w:val="00EF2ADD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EF2ADD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EF2ADD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EF2ADD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EF2ADD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EF2ADD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EF2ADD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EF2ADD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EF2ADD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EF2ADD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EF2ADD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EF2ADD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EF2AD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EF2AD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EF2AD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EF2AD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EF2AD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EF2AD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EF2ADD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EF2AD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EF2AD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EF2AD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EF2AD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EF2AD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EF2AD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EF2ADD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EF2AD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EF2ADD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EF2ADD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EF2ADD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EF2ADD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EF2ADD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EF2ADD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EF2AD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EF2AD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EF2AD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EF2AD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EF2AD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EF2AD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EF2ADD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EF2ADD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EF2ADD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EF2ADD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EF2ADD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EF2ADD"/>
  </w:style>
  <w:style w:type="paragraph" w:styleId="Notedefin">
    <w:name w:val="endnote text"/>
    <w:basedOn w:val="Normal"/>
    <w:link w:val="NotedefinCar"/>
    <w:uiPriority w:val="99"/>
    <w:semiHidden/>
    <w:unhideWhenUsed/>
    <w:rsid w:val="00EF2ADD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EF2ADD"/>
  </w:style>
  <w:style w:type="character" w:styleId="Numrodeligne">
    <w:name w:val="line number"/>
    <w:uiPriority w:val="99"/>
    <w:semiHidden/>
    <w:unhideWhenUsed/>
    <w:rsid w:val="00EF2ADD"/>
  </w:style>
  <w:style w:type="character" w:styleId="Numrodepage">
    <w:name w:val="page number"/>
    <w:uiPriority w:val="99"/>
    <w:semiHidden/>
    <w:unhideWhenUsed/>
    <w:rsid w:val="00EF2ADD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F2ADD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EF2ADD"/>
    <w:rPr>
      <w:b/>
      <w:bCs/>
    </w:rPr>
  </w:style>
  <w:style w:type="table" w:styleId="Ombrageclair">
    <w:name w:val="Light Shading"/>
    <w:basedOn w:val="TableauNormal"/>
    <w:uiPriority w:val="60"/>
    <w:rsid w:val="00EF2ADD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EF2ADD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EF2AD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EF2ADD"/>
    <w:rPr>
      <w:sz w:val="24"/>
      <w:szCs w:val="24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EF2ADD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EF2ADD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EF2ADD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EF2ADD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EF2ADD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EF2ADD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EF2ADD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EF2ADD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EF2ADD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EF2ADD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EF2ADD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EF2ADD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EF2ADD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EF2ADD"/>
    <w:rPr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EF2ADD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EF2ADD"/>
  </w:style>
  <w:style w:type="character" w:customStyle="1" w:styleId="SalutationsCar">
    <w:name w:val="Salutations Car"/>
    <w:link w:val="Salutations"/>
    <w:uiPriority w:val="99"/>
    <w:semiHidden/>
    <w:rsid w:val="00EF2ADD"/>
    <w:rPr>
      <w:sz w:val="24"/>
      <w:szCs w:val="24"/>
    </w:rPr>
  </w:style>
  <w:style w:type="paragraph" w:styleId="Sansinterligne">
    <w:name w:val="No Spacing"/>
    <w:uiPriority w:val="1"/>
    <w:qFormat/>
    <w:rsid w:val="00EF2ADD"/>
    <w:rPr>
      <w:sz w:val="24"/>
      <w:szCs w:val="24"/>
    </w:rPr>
  </w:style>
  <w:style w:type="paragraph" w:styleId="Signature">
    <w:name w:val="Signature"/>
    <w:basedOn w:val="Normal"/>
    <w:link w:val="SignatureCar"/>
    <w:uiPriority w:val="99"/>
    <w:semiHidden/>
    <w:unhideWhenUsed/>
    <w:rsid w:val="00EF2ADD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EF2ADD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EF2ADD"/>
  </w:style>
  <w:style w:type="character" w:customStyle="1" w:styleId="SignaturelectroniqueCar">
    <w:name w:val="Signature électronique Car"/>
    <w:link w:val="Signaturelectronique"/>
    <w:uiPriority w:val="99"/>
    <w:semiHidden/>
    <w:rsid w:val="00EF2ADD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F2ADD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uiPriority w:val="11"/>
    <w:rsid w:val="00EF2ADD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EF2ADD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EF2ADD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EF2ADD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EF2ADD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EF2ADD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EF2ADD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EF2ADD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EF2ADD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EF2ADD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EF2ADD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EF2ADD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EF2ADD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EF2ADD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EF2ADD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EF2ADD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EF2ADD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EF2ADD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EF2ADD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EF2ADD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EF2ADD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EF2ADD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EF2ADD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EF2ADD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EF2AD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EF2ADD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EF2ADD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EF2ADD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EF2ADD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EF2ADD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EF2ADD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F2AD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EF2ADD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EF2ADD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EF2AD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EF2ADD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EF2A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EF2ADD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EF2AD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EF2ADD"/>
  </w:style>
  <w:style w:type="character" w:customStyle="1" w:styleId="TitredenoteCar">
    <w:name w:val="Titre de note Car"/>
    <w:link w:val="Titredenote"/>
    <w:uiPriority w:val="99"/>
    <w:semiHidden/>
    <w:rsid w:val="00EF2ADD"/>
    <w:rPr>
      <w:sz w:val="24"/>
      <w:szCs w:val="24"/>
    </w:rPr>
  </w:style>
  <w:style w:type="character" w:styleId="Titredulivre">
    <w:name w:val="Book Title"/>
    <w:uiPriority w:val="33"/>
    <w:qFormat/>
    <w:rsid w:val="00EF2ADD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EF2ADD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EF2ADD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EF2ADD"/>
  </w:style>
  <w:style w:type="paragraph" w:styleId="TM2">
    <w:name w:val="toc 2"/>
    <w:basedOn w:val="Normal"/>
    <w:next w:val="Normal"/>
    <w:uiPriority w:val="39"/>
    <w:semiHidden/>
    <w:unhideWhenUsed/>
    <w:rsid w:val="00EF2ADD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EF2ADD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EF2ADD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EF2ADD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EF2ADD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EF2ADD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EF2ADD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EF2ADD"/>
    <w:pPr>
      <w:ind w:left="1920"/>
    </w:pPr>
  </w:style>
  <w:style w:type="table" w:styleId="Trameclaire-Accent1">
    <w:name w:val="Light Shading Accent 1"/>
    <w:basedOn w:val="TableauNormal"/>
    <w:uiPriority w:val="60"/>
    <w:rsid w:val="00EF2ADD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EF2ADD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EF2ADD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EF2ADD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EF2ADD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EF2ADD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EF2AD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EF2AD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EF2ADD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EF2ADD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EF2ADD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EF2ADD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EF2ADD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EF2ADD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EF2ADD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EF2ADD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EF2ADD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EF2ADD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EF2ADD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EF2ADD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EF2AD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EF2AD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EF2AD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EF2AD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EF2AD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EF2AD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EF2ADD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EF2AD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hyperlink" Target="mailto:soazic24@hotmail.com?subject=candidatur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azic24@hotmail.com?subject=candidature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522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BARON Soazic</vt:lpstr>
    </vt:vector>
  </TitlesOfParts>
  <Company>Perso</Company>
  <LinksUpToDate>false</LinksUpToDate>
  <CharactersWithSpaces>3393</CharactersWithSpaces>
  <SharedDoc>false</SharedDoc>
  <HLinks>
    <vt:vector size="6" baseType="variant">
      <vt:variant>
        <vt:i4>5767271</vt:i4>
      </vt:variant>
      <vt:variant>
        <vt:i4>0</vt:i4>
      </vt:variant>
      <vt:variant>
        <vt:i4>0</vt:i4>
      </vt:variant>
      <vt:variant>
        <vt:i4>5</vt:i4>
      </vt:variant>
      <vt:variant>
        <vt:lpwstr>mailto:soazic24@hotmail.com?subject=candidature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BARON Soazic</dc:title>
  <dc:subject/>
  <dc:creator>Soazic</dc:creator>
  <cp:keywords/>
  <dc:description/>
  <cp:lastModifiedBy>Pierre JOUBERT</cp:lastModifiedBy>
  <cp:revision>2</cp:revision>
  <cp:lastPrinted>2008-02-13T19:54:00Z</cp:lastPrinted>
  <dcterms:created xsi:type="dcterms:W3CDTF">2012-08-30T09:31:00Z</dcterms:created>
  <dcterms:modified xsi:type="dcterms:W3CDTF">2012-08-30T09:31:00Z</dcterms:modified>
</cp:coreProperties>
</file>